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C7" w:rsidRDefault="00FC1EC7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423EA0" wp14:editId="33A1AAEC">
            <wp:extent cx="60674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EC7" w:rsidRDefault="00FC1EC7">
      <w:pPr>
        <w:rPr>
          <w:rFonts w:ascii="Times New Roman" w:eastAsia="Times New Roman" w:hAnsi="Times New Roman"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2"/>
          <w:szCs w:val="15"/>
          <w:lang w:eastAsia="ru-RU"/>
        </w:rPr>
        <w:br w:type="page"/>
      </w:r>
    </w:p>
    <w:p w:rsidR="002626CA" w:rsidRPr="002626CA" w:rsidRDefault="002626CA" w:rsidP="002626CA">
      <w:pPr>
        <w:shd w:val="clear" w:color="auto" w:fill="FFFFFF"/>
        <w:spacing w:before="269"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626CA" w:rsidRPr="002626CA" w:rsidRDefault="002626CA" w:rsidP="002626CA">
      <w:pPr>
        <w:shd w:val="clear" w:color="auto" w:fill="FFFFFF"/>
        <w:spacing w:after="0" w:line="240" w:lineRule="auto"/>
        <w:ind w:left="11" w:right="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компонента государственного стан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дарта среднего </w:t>
      </w:r>
      <w:r w:rsidR="00A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образования: базовый уровень, Программы по литературе для 5-11 классов (авторы В.Я. Коровина, В.П. Журавлёв, В.И. Коровин, И.С. </w:t>
      </w:r>
      <w:proofErr w:type="spellStart"/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proofErr w:type="spellEnd"/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В.Я. Ко</w:t>
      </w:r>
      <w:r w:rsidR="00A25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ровиной. - М.: Просвещение, 20</w:t>
      </w:r>
      <w:r w:rsidR="00A10B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626CA" w:rsidRPr="002626CA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2626CA" w:rsidRPr="002626CA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</w:t>
      </w:r>
      <w:r w:rsidRPr="002626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2626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   </w:t>
      </w:r>
    </w:p>
    <w:p w:rsidR="002626CA" w:rsidRPr="002626CA" w:rsidRDefault="002626CA" w:rsidP="002626CA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</w:t>
      </w:r>
      <w:r w:rsidRPr="0026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262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изучение литературы в старшей школе на базовом уровне направлено на достижение следующих целей:</w:t>
      </w:r>
    </w:p>
    <w:p w:rsidR="002626CA" w:rsidRPr="002626CA" w:rsidRDefault="002626CA" w:rsidP="002626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воспитание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626CA" w:rsidRPr="002626CA" w:rsidRDefault="002626CA" w:rsidP="002626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развитие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626CA" w:rsidRPr="002626CA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освоение</w:t>
      </w:r>
      <w:r w:rsidRPr="002626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общего представления об историко-литературном процессе;</w:t>
      </w:r>
    </w:p>
    <w:p w:rsidR="002626CA" w:rsidRPr="002626CA" w:rsidRDefault="002626CA" w:rsidP="002626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 овладение </w:t>
      </w:r>
      <w:r w:rsidRPr="002626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2626CA" w:rsidRPr="002626CA" w:rsidRDefault="002626CA" w:rsidP="002626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 совершенствование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Общая характеристика учебного предмета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Рабочая программа предусматривает формирование у учащихся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общеучебных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умений и навыков, универсальных способов деятельности и ключевых компетенций. В этом направлении приоритетами для уче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бного предмета "Литература" в 11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классе являются следующие </w:t>
      </w: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задачи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2626CA" w:rsidRPr="002626CA" w:rsidRDefault="002626CA" w:rsidP="002626CA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2626CA" w:rsidRPr="002626CA" w:rsidRDefault="002626CA" w:rsidP="002626CA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сравнение, сопоставление, классификация;</w:t>
      </w:r>
    </w:p>
    <w:p w:rsidR="002626CA" w:rsidRPr="002626CA" w:rsidRDefault="002626CA" w:rsidP="002626CA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самостоятельное выполнение различных творческих работ;</w:t>
      </w:r>
    </w:p>
    <w:p w:rsidR="002626CA" w:rsidRPr="002626CA" w:rsidRDefault="002626CA" w:rsidP="002626CA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способность устно и письменно передавать содержание текста в сжатом или развернутом виде;</w:t>
      </w:r>
    </w:p>
    <w:p w:rsidR="002626CA" w:rsidRPr="002626CA" w:rsidRDefault="002626CA" w:rsidP="002626CA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2626CA" w:rsidRPr="002626CA" w:rsidRDefault="002626CA" w:rsidP="002626CA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2626CA" w:rsidRPr="002626CA" w:rsidRDefault="002626CA" w:rsidP="002626CA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составление плана, тезисов, конспекта;</w:t>
      </w:r>
    </w:p>
    <w:p w:rsidR="002626CA" w:rsidRPr="002626CA" w:rsidRDefault="002626CA" w:rsidP="002626CA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2626CA" w:rsidRPr="002626CA" w:rsidRDefault="002626CA" w:rsidP="002626CA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2626CA" w:rsidRPr="002626CA" w:rsidRDefault="002626CA" w:rsidP="002626CA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2626CA" w:rsidRPr="002626CA" w:rsidRDefault="002626CA" w:rsidP="002626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CA" w:rsidRPr="002626CA" w:rsidRDefault="002626CA" w:rsidP="002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предмета «Литература» в базисном учебном плане МОУ СОШ №9 г. Иркутска. Федеральный базисный учебный план для образовательных учреждений Российской Федерации предусматривает обязательное изучение литературы в </w:t>
      </w:r>
      <w:r w:rsidRPr="00262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102 часов.</w:t>
      </w:r>
    </w:p>
    <w:p w:rsidR="002626CA" w:rsidRPr="002626CA" w:rsidRDefault="002626CA" w:rsidP="002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9A" w:rsidRPr="002626CA" w:rsidRDefault="00A10B9A" w:rsidP="00A10B9A">
      <w:pPr>
        <w:shd w:val="clear" w:color="auto" w:fill="FFFFFF"/>
        <w:tabs>
          <w:tab w:val="left" w:pos="850"/>
        </w:tabs>
        <w:spacing w:after="0" w:line="250" w:lineRule="exact"/>
        <w:ind w:left="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и формы контроля:</w:t>
      </w:r>
      <w:r w:rsidRPr="002626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A10B9A" w:rsidRPr="002626CA" w:rsidRDefault="00A10B9A" w:rsidP="00A10B9A">
      <w:pPr>
        <w:shd w:val="clear" w:color="auto" w:fill="FFFFFF"/>
        <w:tabs>
          <w:tab w:val="left" w:pos="850"/>
        </w:tabs>
        <w:spacing w:after="0" w:line="250" w:lineRule="exact"/>
        <w:ind w:left="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10B9A" w:rsidRPr="002626CA" w:rsidRDefault="00A10B9A" w:rsidP="00A10B9A">
      <w:pPr>
        <w:numPr>
          <w:ilvl w:val="0"/>
          <w:numId w:val="2"/>
        </w:numPr>
        <w:shd w:val="clear" w:color="auto" w:fill="FFFFFF"/>
        <w:tabs>
          <w:tab w:val="left" w:pos="8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Промежуточный:</w:t>
      </w:r>
    </w:p>
    <w:p w:rsidR="00A10B9A" w:rsidRPr="002626CA" w:rsidRDefault="00A10B9A" w:rsidP="00A10B9A">
      <w:pPr>
        <w:shd w:val="clear" w:color="auto" w:fill="FFFFFF"/>
        <w:tabs>
          <w:tab w:val="left" w:pos="850"/>
        </w:tabs>
        <w:spacing w:after="0" w:line="250" w:lineRule="exact"/>
        <w:ind w:left="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napToGri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(подробный, краткий, выборочный, с изменением лица рассказчика, худо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текста художественного произведения;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стихотворных текстов;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или письменный ответ на вопрос; 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словесное рисование;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комментированное чтение;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или героев (индивидуальная, групповая, сравнительная) художествен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произведений;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ассоциативных связей с произведениями различных видов искусства;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принадлежности литературного (фольклорного) текста к тому или иному роду и жанру;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napToGri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языковых средств художественной образности и определение их роли в раскры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идейно-тематического содержания произведения;</w:t>
      </w:r>
    </w:p>
    <w:p w:rsidR="00A10B9A" w:rsidRPr="002626CA" w:rsidRDefault="00A10B9A" w:rsidP="00A10B9A">
      <w:pPr>
        <w:numPr>
          <w:ilvl w:val="0"/>
          <w:numId w:val="3"/>
        </w:numPr>
        <w:shd w:val="clear" w:color="auto" w:fill="FFFFFF"/>
        <w:tabs>
          <w:tab w:val="left" w:pos="778"/>
        </w:tabs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доклада, лекции на литературную или свободную тему, связанную с изучаемым художественным произведением;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внетекстовыми</w:t>
      </w:r>
      <w:proofErr w:type="spellEnd"/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(словарями различных типов, воспоминаниями и ме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муарами современников, дневниковыми записями писателей, статьями и т.д.);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конспектов критических статей, планов, тезисов, рефератов, аннотаций к книге, фильму, спектаклю;</w:t>
      </w:r>
    </w:p>
    <w:p w:rsidR="00A10B9A" w:rsidRPr="002626CA" w:rsidRDefault="00A10B9A" w:rsidP="00A10B9A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создание сценариев литературных или литературно-музыкальных композиций, киносценариев;</w:t>
      </w:r>
    </w:p>
    <w:p w:rsidR="00A10B9A" w:rsidRPr="002626CA" w:rsidRDefault="00A10B9A" w:rsidP="00A10B9A">
      <w:pPr>
        <w:shd w:val="clear" w:color="auto" w:fill="FFFFFF"/>
        <w:tabs>
          <w:tab w:val="left" w:pos="850"/>
        </w:tabs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дискуссии, заседании круглого стола, утверждение и доказательство своей точки зрения с учётом мнения оппонентов</w:t>
      </w:r>
    </w:p>
    <w:p w:rsidR="00A10B9A" w:rsidRPr="002626CA" w:rsidRDefault="00A10B9A" w:rsidP="00A10B9A">
      <w:pPr>
        <w:shd w:val="clear" w:color="auto" w:fill="FFFFFF"/>
        <w:tabs>
          <w:tab w:val="left" w:pos="850"/>
        </w:tabs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9A" w:rsidRPr="002626CA" w:rsidRDefault="00A10B9A" w:rsidP="00A10B9A">
      <w:pPr>
        <w:numPr>
          <w:ilvl w:val="0"/>
          <w:numId w:val="2"/>
        </w:numPr>
        <w:shd w:val="clear" w:color="auto" w:fill="FFFFFF"/>
        <w:tabs>
          <w:tab w:val="left" w:pos="8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Итоговый:</w:t>
      </w:r>
    </w:p>
    <w:p w:rsidR="00A10B9A" w:rsidRPr="002626CA" w:rsidRDefault="00A10B9A" w:rsidP="00A10B9A">
      <w:pPr>
        <w:shd w:val="clear" w:color="auto" w:fill="FFFFFF"/>
        <w:tabs>
          <w:tab w:val="left" w:pos="850"/>
        </w:tabs>
        <w:spacing w:after="0" w:line="250" w:lineRule="exact"/>
        <w:ind w:left="4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10B9A" w:rsidRPr="002626CA" w:rsidRDefault="00A10B9A" w:rsidP="00A10B9A">
      <w:pPr>
        <w:widowControl w:val="0"/>
        <w:shd w:val="clear" w:color="auto" w:fill="FFFFFF"/>
        <w:tabs>
          <w:tab w:val="left" w:pos="667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написание сочинений на основе и по мотивам литературных произведений;                           </w:t>
      </w:r>
    </w:p>
    <w:p w:rsidR="00A10B9A" w:rsidRPr="002626CA" w:rsidRDefault="00A10B9A" w:rsidP="00A10B9A">
      <w:pPr>
        <w:widowControl w:val="0"/>
        <w:shd w:val="clear" w:color="auto" w:fill="FFFFFF"/>
        <w:tabs>
          <w:tab w:val="left" w:pos="667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письменный развёрнутый ответ на проблемный вопрос;</w:t>
      </w:r>
    </w:p>
    <w:p w:rsidR="00A10B9A" w:rsidRPr="002626CA" w:rsidRDefault="00A10B9A" w:rsidP="00A10B9A">
      <w:pPr>
        <w:widowControl w:val="0"/>
        <w:shd w:val="clear" w:color="auto" w:fill="FFFFFF"/>
        <w:tabs>
          <w:tab w:val="left" w:pos="667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творческий зачёт;                                                                                                                              </w:t>
      </w:r>
    </w:p>
    <w:p w:rsidR="00A10B9A" w:rsidRPr="002626CA" w:rsidRDefault="00A10B9A" w:rsidP="00A10B9A">
      <w:pPr>
        <w:widowControl w:val="0"/>
        <w:shd w:val="clear" w:color="auto" w:fill="FFFFFF"/>
        <w:tabs>
          <w:tab w:val="left" w:pos="667"/>
        </w:tabs>
        <w:autoSpaceDE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</w:t>
      </w:r>
      <w:r w:rsidRPr="002626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защита проектов. </w:t>
      </w:r>
    </w:p>
    <w:p w:rsidR="00A10B9A" w:rsidRPr="002626CA" w:rsidRDefault="00A10B9A" w:rsidP="00A10B9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B9A" w:rsidRPr="002626CA" w:rsidRDefault="00A10B9A" w:rsidP="00A10B9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 разнообразны и предполагают парную, индивидуальную, групповую работу, осуществляемую на уроках изучения нового материала, обобщения и систематизации знаний, уроках развития речи, внеклассного чтения, уроках-диспутах, семинарах, уроках-концертах. </w:t>
      </w:r>
    </w:p>
    <w:p w:rsidR="00A10B9A" w:rsidRPr="002626CA" w:rsidRDefault="00A10B9A" w:rsidP="00A10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учащихся осуществляется дифференцированными заданиями тестового характера, развернутых ответов на поставленный вопрос, устных и письменных творческих работ, направленных на выявление  умений верно понять, интерпретировать произведение и высказать свои суждения в процессе анализа.</w:t>
      </w:r>
    </w:p>
    <w:p w:rsidR="00A10B9A" w:rsidRPr="002626CA" w:rsidRDefault="00A10B9A" w:rsidP="00A10B9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9A" w:rsidRPr="002626CA" w:rsidRDefault="00A10B9A" w:rsidP="00A10B9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9A" w:rsidRPr="002626CA" w:rsidRDefault="00A10B9A" w:rsidP="00A1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обучения</w:t>
      </w:r>
    </w:p>
    <w:p w:rsidR="00A10B9A" w:rsidRPr="002626CA" w:rsidRDefault="00A10B9A" w:rsidP="00A10B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A10B9A" w:rsidRPr="002626CA" w:rsidRDefault="00A10B9A" w:rsidP="00A1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B9A" w:rsidRPr="002626CA" w:rsidRDefault="00A10B9A" w:rsidP="00A1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A10B9A" w:rsidRPr="002626CA" w:rsidRDefault="00A10B9A" w:rsidP="00A10B9A">
      <w:pPr>
        <w:numPr>
          <w:ilvl w:val="0"/>
          <w:numId w:val="6"/>
        </w:numPr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компьютер. Основные технические требования: графическая операционная система, привод для чтения – записи компакт дисков, аудио- видео входы/ выходы, возможность выхода в Интернет; оснащен акустическими колонками.</w:t>
      </w:r>
    </w:p>
    <w:p w:rsidR="00A10B9A" w:rsidRPr="002626CA" w:rsidRDefault="00A10B9A" w:rsidP="00A10B9A">
      <w:pPr>
        <w:numPr>
          <w:ilvl w:val="0"/>
          <w:numId w:val="6"/>
        </w:numPr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Телевизор.</w:t>
      </w:r>
    </w:p>
    <w:p w:rsidR="00A10B9A" w:rsidRPr="002626CA" w:rsidRDefault="00A10B9A" w:rsidP="00A10B9A">
      <w:pPr>
        <w:numPr>
          <w:ilvl w:val="0"/>
          <w:numId w:val="6"/>
        </w:numPr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Мультмедиа</w:t>
      </w:r>
      <w:proofErr w:type="spellEnd"/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A10B9A" w:rsidRDefault="00A10B9A" w:rsidP="00A10B9A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Планируемые результаты освоения программы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Личностными результатами освоения выпускниками средней школы программы по литературе являются: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 совершенствование духовно-нравственных качеств личности, воспитание патриотизма, уважительного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отношения к литературе, к культуре других народов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 использование для решения познавательных и коммуникативных задач различных источников информации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(словари, энциклопедии, </w:t>
      </w:r>
      <w:proofErr w:type="spellStart"/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интернет-ресурсы</w:t>
      </w:r>
      <w:proofErr w:type="spellEnd"/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и др.)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proofErr w:type="spellStart"/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Метапредметными</w:t>
      </w:r>
      <w:proofErr w:type="spellEnd"/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результатами освоения выпускниками средней школы программы по литературе являются: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 понимать проблему, выдвигать гипотезу, структурировать материал, подбирать аргументы для подтверждения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собственной позиции, выделять причинно-следственные связи в тексте, формулировать выводы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 самостоятельно организовывать собственную деятельность, оценивать ее, определять сферу своих интересов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 работать с разными источниками информации, находить ее, анализировать, использовать в самостоятельной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деятельности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Предметными результатами освоения выпускниками средней школы программы по литературе являются: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1) В познавательной сфере: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понимание ключевых проблем изученных произведений;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понимание связи литературных произведений с эпохой их написания, выявление заложенных в них вневременных,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непреходящих нравственных ценностей и их современного звучания;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умение анализировать литературное произведение: определять жанрово-родовую принадлежность, понимать и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lastRenderedPageBreak/>
        <w:t>формулировать тему, идею, пафос, характеризовать его героев, сопоставлять героев одного или нескольких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произведений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определять элементы сюжета, композиции, ИВС языка, понимание их роли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владение элементарной литературоведческой терминологией при анализе литературного произведения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2) В ценностно-ориентационной сфере:- приобщение к духовно-нравственным ценностям русской литературы и культуры, сопоставление их с духовно-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нравственными ценностями других народов;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формулирование собственного отношения к произведениям русской литературы, их оценка;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собственная интерпретация(в отдельных случаях) изученных литературных произведений;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понимание авторской позиции и свое отношение к ней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3) В коммуникативной сфере: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умение пересказывать с использованием образных средств и цитат из текста; отвечать на вопросы по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прослушанному или прочитанному тексту; создавать устные монологические высказывания разного типа; уметь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вести диалог;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написание сочинений и творческих работ, рефератов</w:t>
      </w:r>
    </w:p>
    <w:p w:rsidR="00A10B9A" w:rsidRDefault="00A10B9A" w:rsidP="00A10B9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A10B9A" w:rsidRPr="00A10B9A" w:rsidRDefault="00A10B9A" w:rsidP="00A10B9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В </w:t>
      </w:r>
      <w:r w:rsidRPr="00A10B9A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результате изучения литературы ученик должен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  <w:t>знать/понимать</w:t>
      </w:r>
    </w:p>
    <w:p w:rsidR="00A10B9A" w:rsidRPr="00A10B9A" w:rsidRDefault="00A10B9A" w:rsidP="00A12682">
      <w:pPr>
        <w:pStyle w:val="a5"/>
        <w:numPr>
          <w:ilvl w:val="0"/>
          <w:numId w:val="1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образную природу словесного искусства;</w:t>
      </w:r>
    </w:p>
    <w:p w:rsidR="00A10B9A" w:rsidRPr="00A10B9A" w:rsidRDefault="00A10B9A" w:rsidP="00A12682">
      <w:pPr>
        <w:pStyle w:val="a5"/>
        <w:numPr>
          <w:ilvl w:val="0"/>
          <w:numId w:val="1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содержание изученных литературных произведений;</w:t>
      </w:r>
    </w:p>
    <w:p w:rsidR="00A10B9A" w:rsidRPr="00A10B9A" w:rsidRDefault="00A10B9A" w:rsidP="00A12682">
      <w:pPr>
        <w:pStyle w:val="a5"/>
        <w:numPr>
          <w:ilvl w:val="0"/>
          <w:numId w:val="1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основные факты жизни и творчества писателей-классиков XIX-XX вв., этапы их творческой эволюции;</w:t>
      </w:r>
    </w:p>
    <w:p w:rsidR="00A10B9A" w:rsidRPr="00A10B9A" w:rsidRDefault="00A10B9A" w:rsidP="00A12682">
      <w:pPr>
        <w:pStyle w:val="a5"/>
        <w:numPr>
          <w:ilvl w:val="0"/>
          <w:numId w:val="1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историко-культурный контекст и творческую историю изучаемых произведений;</w:t>
      </w:r>
    </w:p>
    <w:p w:rsidR="00A10B9A" w:rsidRPr="00A10B9A" w:rsidRDefault="00A10B9A" w:rsidP="00A12682">
      <w:pPr>
        <w:pStyle w:val="a5"/>
        <w:numPr>
          <w:ilvl w:val="0"/>
          <w:numId w:val="1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A10B9A" w:rsidRPr="00A10B9A" w:rsidRDefault="00A10B9A" w:rsidP="00A12682">
      <w:pPr>
        <w:pStyle w:val="a5"/>
        <w:numPr>
          <w:ilvl w:val="0"/>
          <w:numId w:val="12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основные теоретико-литературные понятия;</w:t>
      </w: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A10B9A" w:rsidRPr="00A10B9A" w:rsidRDefault="00A10B9A" w:rsidP="00A10B9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/>
          <w:bCs/>
          <w:i/>
          <w:sz w:val="24"/>
          <w:szCs w:val="24"/>
          <w:lang w:eastAsia="ar-SA"/>
        </w:rPr>
        <w:t>уметь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воспроизводить содержание литературного произведения;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определять жанрово-родовую специфику литературного произведения;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lastRenderedPageBreak/>
        <w:t>выявлять авторскую позицию, характеризовать особенности стиля писателя;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выразительно читать изученные произведения (или фрагменты), соблюдая нормы литературного произношения;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аргументировано формулировать свое отношение к прочитанному произведению;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составлять планы и тезисы статей на литературные темы, готовить учебно-исследовательские работы;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писать рецензии на прочитанные произведения и сочинения различных жанров на литературные темы.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участия в диалоге или дискуссии;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самостоятельного знакомства с явлениями художественной культуры и оценки их эстетической значимости;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определения своего круга чтения и оценки литературных произведений.</w:t>
      </w:r>
    </w:p>
    <w:p w:rsidR="00A10B9A" w:rsidRPr="00A12682" w:rsidRDefault="00A10B9A" w:rsidP="00A12682">
      <w:pPr>
        <w:pStyle w:val="a5"/>
        <w:numPr>
          <w:ilvl w:val="0"/>
          <w:numId w:val="13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1268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12682" w:rsidRDefault="00A12682" w:rsidP="002626CA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2626CA" w:rsidRPr="002626CA" w:rsidRDefault="00A10B9A" w:rsidP="0026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2626CA" w:rsidRPr="002626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курса.</w:t>
      </w:r>
    </w:p>
    <w:p w:rsidR="002626CA" w:rsidRDefault="002626CA" w:rsidP="002626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626CA" w:rsidRPr="002626CA" w:rsidRDefault="002626CA" w:rsidP="002626CA">
      <w:pPr>
        <w:spacing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Введение  </w:t>
      </w:r>
    </w:p>
    <w:p w:rsidR="002626CA" w:rsidRPr="002626CA" w:rsidRDefault="002626CA" w:rsidP="002626CA">
      <w:pPr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объединило разные потоки русской литературы. Основные темы и проблемы. Проблема нравственного выбора человека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2626CA" w:rsidRPr="002626CA" w:rsidRDefault="002626CA" w:rsidP="002626CA">
      <w:pPr>
        <w:spacing w:after="20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Литература начала XX века</w:t>
      </w:r>
    </w:p>
    <w:p w:rsidR="002626CA" w:rsidRPr="002626CA" w:rsidRDefault="002626CA" w:rsidP="002626CA">
      <w:pPr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–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Писатели-реалисты начала XX века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Иван Алексеевич Бунин.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Жизнь и творчество (обзор).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«Крещенская ночь», «Собака», «Одиночество», «Последний шмель», «Песня» (возможен выбор других пяти стихотворений).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Рассказы: «Господин из Сан-Франциско», «Чистый понедельник», «Легкое дыхание», «Сны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Чанга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Психологизм пейзажа в художественной литературе. Индивидуальный стиль писателя. Рассказ (Углубление представлений).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«Вечное» и «Вещное» в изображении Ивана Бунина (на материале рассказа «Господин из Сан-Франциско»).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Предметная детализация и символика в рассказах И. Бунина (на материале 2-3 рассказов).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Образ повествователя в произведениях Бунина.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Александр Иванович Куприн.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Жизнь и творчество (обзор).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Повести «Поединок», «Олеся», рассказ «Гранатовый браслет» (Одно из произведений по выбору).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Сюжет и фабула эпического произведения (Углубление представлений).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Традиции Л. Толстого в прозе А. Куприна.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Автор и герой в произведениях Куприна.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Любовь как возрождение души в повестях «Гранатовый браслет» и «Поединок».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Русская армия а произведениях Куприна («Поединок», «Юнкера»).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Леонид Николаевич Андреев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Жизнь и творчество (обзор).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Рассказ «Иуда Искариот».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Пьеса Л. Андреева «Царь голод» как явление театра символизма.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Художественное своеобразие прозы Л. Андреева (на материале одного из рассказов). 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Максим Горький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Жизнь и творчество (обзор).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Рассказы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Челкаш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», «Старуха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Изергиль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«На дне».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Памфлеты периода первой русской революции («Мои интервью», «Заметки о мещанстве», «Разрушение личности» и др.). Публицистика первых лет революции («Несвоевременные мысли»). Публицистика последних лет жизни («О том, как я учился писать» и др.).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Социально-философская драма как жанр драматургии (начальные представления). Жанр литературного портрета. Публицистика (Углубление понятия).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Новый тип романтического героя в ранних рассказах М. Горького.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«Правда» и «вера» в пьесе М. Горького «На дне».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Новаторство автобиографических повестей М. Горького.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Серебряный век русской поэзии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Символизм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«Старшие символисты»: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Н. Минский, Д. Мережковский, З. Гиппиус, В Брюсов, К. Бальмонт, Ф. Сологуб.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</w:t>
      </w:r>
      <w:proofErr w:type="spellStart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Младосимволисты</w:t>
      </w:r>
      <w:proofErr w:type="spellEnd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»: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 Белый, А Блок,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Вяч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Иванов.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Валерий Яковлевич Брюсов.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«Творчество», «Юному поэту»,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Ассаргадон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», «Старый викинг», «Работа», «Каменщик», «Грядущие гунны», «Городу», «Хвала человеку».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Константин Дмитриевич Бальмонт.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«Будем как солнце», «Только любовь.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Семицветник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», «Злые чары», «Жар-птица».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Андрей Белый (Б. Н. Бугаев).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«Петербург», «Золото в лазури», «Пепел», «Урна».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Акмеизм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М. Кузьмин, Н. Гумилев, С. Городецкий, А Блок.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Николай Степанович Гумилев.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Стихотворения: «Жираф», «Озер Чад», «Старый Конквистадор», цикл «Капитаны», «Волшебная скрипка», «Память», «Слово», «Заблудившийся трамвай». 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Футуризм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Игорь Северянин, В. Маяковский, Д. </w:t>
      </w:r>
      <w:proofErr w:type="spellStart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Бурлюк</w:t>
      </w:r>
      <w:proofErr w:type="spellEnd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, В. Хлебников, Вас. Каменский, Б. пастернак, Н. Асеев.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Игорь Северянин (И. В. Лотарев).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 из сборников: «Громокипящий кубок», «Ананасы в шампанском», «Романтические розы», «Медальоны».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Символизм. Акмеизм. Футуризм (начальные представления).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Александр Александрович Блок.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«Незнакомка», «Россия», «Ночь, улица, фонарь, аптека…», «В ресторане», «Река раскинулась. Течет, грустит лениво…»(из цикла «На поле Куликовом»), «На железной дороге».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«Вхожу я в темные храмы…», «фабрика», «О доблестях, о подвигах, о славе…», «Когда вы стоите на моем пути…», «Скифы».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«Стихи о Прекрасной Даме». Поэма «Двенадцать».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Лирический цикл (стихотворений). Верлибр (свободный стих). Авторская позиция и способы ее выражения в произведении (развитие представления).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Сквозные образы-символы в стихах Блока.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«Блок – трагический тенор эпохи…» (А. Ахматова).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Соловьиный сад – соблазн или образ счастья?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Цвет и звук в поэзии А. Блока.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Мотив пути в поэзии А. Блока.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Жанровое своеобразие поэмы А. Блока «Двенадцать».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Развитие образа России в поэзии А. Блока (от стихов «Осенняя воля» и «Русь» до цикла «Родина»).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proofErr w:type="spellStart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Новокрестьянская</w:t>
      </w:r>
      <w:proofErr w:type="spellEnd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поэзия. (Обзор)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Николай Алексеевич Клюев.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Рожество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избы», «Вы обещали нам сады…», «Я посвященный от народа…».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Сергей Алексеевич Есенин.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«Гой ты, Русь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Шаганэ!..», «Не жалею, не зову, не плачу…», «Русь Советская».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Сорокуст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», «Я покинул родимый дом…», «Возвращение на родину», «Собаке Качалова», «Клен ты мой опавший, клен заледенелый…».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«Ключи Марии», «Персидские мотивы».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Поэма «Анна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Снегина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Фольклоризм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литературы (углубление понятия). Имажинизм. Лирический стихотворный цикл (углубления понятия). Лирическая поэма. Биографическая основа литературного произведения (углубления понятия).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Символика цвета в пейзажной лирике С. Есенина.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Дорога жизни в трех шедеврах русской лирики» М. Лермонтов «Выхожу один я а дорогу…»; А. Блок «Осенняя воля»; С Есенин «Устал я жить в родном краю…».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«Анна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Снегина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 и «Евгений Онегин».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Легенда о Великом мятежнике в интерпретации Пушкина («Капитанская дочка») и Есенина (драматическая поэма «Пугачев»).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Образы Русской природы в поэзии А. Блока и С. Есенина.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Литература 20-х годов XX века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А. Блок, З. Гиппиус, А. Белый, В. Ходасевич, И. Бунин, Д. Мережковский, А. Ахматова, М. Цветаева, О. Мандельштам и др.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В. Хлебников.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«Железный поток» А. Серафимовича, «Бронепоезд 14-69» Вс. Иванова, «Конармия» И Бабеля, «Россия, кровью умытая» А. Веселого, «Разгром» А Фадеева.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«Плачи» А. Ремизова, «Чапаев» Д. Фурманова.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«Дюжина ножей в спину революции» А. Аверченко, «Ностальгия» Тэффи.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Теория литературы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Орнаментальная проза (начальные представления).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Владимир Владимирович Маяковский.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Стихотворения: «А вы могли бы?», «Послушайте!», «Скрипка и немножко нервно»,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Лиличка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!», «Юбилейное», «Прозаседавшиеся».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«Нате!», «Разговор с фининспектором о поэзии», «Сергею Есенину»,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Псьмо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товарищу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Кострову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из Парижа о сущности любви», «Письмо Татьяне Яковлевой».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Поэма «Облако в штанах».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</w:t>
      </w: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Лирический герой раннего Маяковского.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Образы души и сердца в поэзии Маяковского.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Любовная лирика Маяковского («Облако в штанах», «Флейта-позвоночник», «Люблю», «Про это», «Письмо товарищу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Кострову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…», «Письмо Татьяне Яковлевой»).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Гипербола в поэтических произведениях Маяковского как средство сатирического обличения.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«Корявый говор миллионов» и библейская лексика в поэтике Маяковского (лексический анализ дореволюционных произведения поэта).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Исаак Эммануилович Бабель.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Рассказы из сборника «Конармия».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Новелла как жанр повествовательной литературы (развитие понятия). Сказ как форма повествования (углубление понятия). Цикл рассказов.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Евгений Иванович Замятин.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«Мы» - роман-антиутопия.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Антиутопия  в художественной литературе. Внутренний монолог (закрепление понятия).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Литература 30-з годов. (Обзор)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А. Ахматова, М. Цветаева, Б. Пастернак, О. Мандельштам.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Б. Корнилов, П. Васильев, М. Исаковский, А. Прокофьев, Я. Смеляков, Б. Ручьев, М. Светлов, А. Твардовский, И. Сельвинский, А. Толстой, Ю. Тынянов,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Дм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Кедрин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, К. Симонов, Л. Мартынов.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Литература «Потерянного поколения» как явление культуры XX века. (Обзор)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Э. М. Ремарк, Б. Брехт, Э. Хемингуэй.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Михаил Афанасьевич Булгаков.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Романы «Белая гвардия», «Мастер и Маргарита».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Разнообразие типов романа в русской прозе XX века. Традиции и новаторство в литературе.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Мастерство Булгакова-драматурга (сопоставительный анализ романа «Белая гвардия» и пьесы «дни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Турбиных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Художественное время и художественное пространство в романе «Мастер и Маргарита».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Изображение Москвы и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Ершалаима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романе М. Булгакова «Мастер и Маргарита».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Булгаков в трактовке современного театра (анализ театральных постановок по произведениям писателя).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Андрей Платонович Платонов.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Повесть «Котлован».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«Знаки покинутого детства» в рассказах Платонова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Фро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», «Возвращение», «Семен».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Особенности композиции романа Платонова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Чевенгур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Мотив дорог в прозе Андрея Платонова.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Анна Андреевна Ахматова.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Стихотворения: «Песня последней встречи…», «Сжала руки под темной вуалью…», «Мне ни к чему одические рати…», «Мне голос был. Он звал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утешно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…», «Родная земля».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«Я научилась просто, мудро жить…», «Заплаканная осень, как вдова…», «Приморский сонет».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«Пушкинские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штудии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Поэма «Реквием».</w:t>
      </w:r>
    </w:p>
    <w:p w:rsid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Лирическое и эпическое в поэме как жанре литературы (закрепление понятия).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Сюжетность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лирики (развитие представлений).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Образ Петербурга в поэзии Ахматовой.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Психологизм лирики Ахматовой (на примере 2-3 стихотворений).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Образ Родины в лирике Ахматовой.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«Реквием» - поэма или лирический цикл? (особенности композиции произведения.)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Пушкин в исследованиях Ахматовой.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Осип </w:t>
      </w:r>
      <w:proofErr w:type="spellStart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Эмильевич</w:t>
      </w:r>
      <w:proofErr w:type="spellEnd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Мандельштам.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Notre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Dame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», «Бессонница. Гомер. Тугие паруса…», «За гремучую доблесть грядущих веков…», «Я вернулся в мой город, знакомый до слез…».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Айя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-София»,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Silentium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», «Концерт на вокзале», «Мы живем, под собою не чуя страны…».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 Импрессионизм (Развитие представлений). Стих, строфа, рифма, способы рифмовки (закрепление понятий).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Античность и Возрождение в поэзии Мандельштама.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История и современность в лирике Мандельштама.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Проблема «художник и власть» в поэзии Мандельштама.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Марина Ивановна Цветаева.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«Попытка ревности», «Стихи о Москве», «Стихи к Пушкину».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«Мой Пушкин».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Стихотворный лирический цикл (углубление понятия),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фольклоризм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литературы (углубление понятия),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фольклоризм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литературы (углубление понятия).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Тема России в поэзии Марины Цветаевой.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Фольклорные истоки поэзии Марины Цветаевой.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Иосиф Бродский о Марине Цветаевой.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Проза Марины Цветаевой (мемуарные очерки о Валерии Брюсове, Андрее Белом, Осипе Мандельштаме, Максимилиане Волошине, Владимире Маяковском и Борисе Пастернаке).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Николай Алексеевич Заболоцкий.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«Ночной сад», «Метаморфозы», «Некрасивая девочка».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«Столбцы».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«Слово о полку Игореве» в переложении поэта.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Эволюция стиля поэта.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Владимир Владимирович Набоков.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Роман «Машенька».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Михаил Александрович Шолохов.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«Тихий Дон».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«Донские рассказы».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Психологизм романа Шолохова «Тихий Дон».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Изображение казачества в романе-эпопее М. Шолохова.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Художественная функция пейзажа в «Донских рассказах».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Женские образы в романе-эпопее М. Шолохова.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Поэтизация народного быта в романе М. Шолохова «Тихий Дон».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Литература периода Великой Отечественной войны. (Обзор)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А. Ахматова, Б. Пастернак, Н. Тихонов, М. Исаковский, А. сурков, А. Прокофьев, К. Симонов, О.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Берггольц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Дм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Кедрин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А. Фатьянов, М.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Алигер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В.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Инбер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П.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Антокольский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А. Толстой, М. Шолохов, К. Паустовский, Б. Горбатов, А. Платонов, В.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Гроссман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, Л. Леонов, Е. Шварц.</w:t>
      </w:r>
    </w:p>
    <w:p w:rsidR="002626CA" w:rsidRPr="002626CA" w:rsidRDefault="002626CA" w:rsidP="002626CA">
      <w:pPr>
        <w:spacing w:after="0" w:line="240" w:lineRule="auto"/>
        <w:ind w:firstLine="567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Литература 50—90-х годов XX века. (Обзор)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Ю. Бондарев, В. Богомолов, Г. Бакланов, В. Некрасов, К. Воробьев, В. Быков, Б. Васильев.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Б. Ахмадулина, Р. Рождественский, А. Вознесенский, Е. Евтушенко.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В, Соколов, В. Федоров, Н. Рубцов, А. Прасолов, Н. Глазков, Д. Самойлов, Л. Мартынов, Е. Винокуров, С. Старшинов, Ю. Друнина, Б. Слуцкий, С. Орлов.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Д. Гранин, Ю. Трифонов, В. Маканин.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С. Залыгин, В. Белов, В Астафьев, Б.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Можаев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, Ф. Абрамов, В. Шукшин, В. Куприн.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А. Арбузов, А. Володин, В. Розов, А. Вампилов.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В. Набоков, В. Ходасевич, Г. Иванов, Г. Адамович, Б. Зайцев, М.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Алданов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, М. Осоргин, И. Елагин.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А. Галич, Ю. Визбор, В. Высоцкий, Б Окуджава, Ю. Ким.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Александр </w:t>
      </w:r>
      <w:proofErr w:type="spellStart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Трифонович</w:t>
      </w:r>
      <w:proofErr w:type="spellEnd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Твардовский.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«Вся суть в одном-единственном завете…», «Памяти матери», «Я знаю, никакой моей вины…».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«В тот день, когда закончилась война…», «Дробится рваный цоколь монумента…», «Памяти Гагарина».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Поэма «По праву памяти».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Традиции и новаторство в поэзии (закрепление понятия).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Гражданственность поэзии (развитие представлений). Элегия как жанр лирической поэзии (закрепление понятия).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Борис Леонидович Пастернак.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«Февраль.  Достать чернил и плакать!..», «Определение поэзии», «Во всем мне хочется дойти…», «Гамлет», «Зимняя ночь».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«Марбург», «Лето», «Быть знаменитым некрасиво…».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Роман «Доктор Живаго».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Человек и природа в стихах лирического цикла Пастернака «Когда разгуляется».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Своеобразие композиции романа Б. Пастернака «Доктор Живаго».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Портреты современников в прозе Пастернака.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Александр Исаевич Солженицын.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Повесть «Один день Ивана Денисовича».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Рассказ «Матренин двор».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lastRenderedPageBreak/>
        <w:t>Примерные темы исследовательских работ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Нравственная публицистика А. Солженицына («Бодался теленок с дубом», «Как нам обустроить Россию» и т. д.).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Традиции русской классики в прозе А. Солженицына.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proofErr w:type="spellStart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Варлам</w:t>
      </w:r>
      <w:proofErr w:type="spellEnd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Тихонович Шаламов.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Рассказы «На представку», «Сентенция».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Новелла (закрепление понятия). Психологизм художественной литературы (развитие представления). Традиции и новаторство в художественной литературе (развитие представлений).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Николай Михайлович Рубцов.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 «Видения на холме», «Русский огонек», «Я буду скакать по холмам задремавшей отчизны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Валентин Григорьевич Распутин.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«Последний срок», «Прощание с Матерой», «Живи и помни».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Иосиф Александрович Бродский.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«Осенний крик ястреба», «На смерть Жукова», «Сонет» («Как жаль, что тем, чем стало для меня…»).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Сонет как стихотворная форма (развитие понятия).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Булат Шалвович Окуджава.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Стихотворения: «До свидания, мальчики», «Ты течешь, как река. Странное название…», «Когда мне невмочь пересилить беду…».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Литературная песня. Романс. Бардовская песня (развитие представлений).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Юрий Валентинович Трифонов.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Повесть «Обмен».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Психологизм художественной литературы (углубление понятия). Повесть как жанр повествовательной литературы (углубление понятия)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Александр Валентинович Вампилов.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Пьеса «Утиная охота».</w:t>
      </w:r>
    </w:p>
    <w:p w:rsidR="002626CA" w:rsidRPr="002626CA" w:rsidRDefault="002626CA" w:rsidP="002626CA">
      <w:pPr>
        <w:spacing w:after="0" w:line="240" w:lineRule="auto"/>
        <w:ind w:firstLine="567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</w:t>
      </w: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Из литературы народов России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Мустай</w:t>
      </w:r>
      <w:proofErr w:type="spellEnd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Карим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Стихотворения «Подует ветер – все больше листьев…», «Тоска», «Давай, дорогая, уложим скарб и одежду…», «Птиц выпускаю».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Национальное и общечеловеческое в художественной литературе (развитие представлений).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Литература конца XX—начала XXI века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Проза: В. Белов, А. Битов, В. Маканин, А. Ким, Е. Носов, В.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Крупин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С.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Каледин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В.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Пелевич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, Т. Толстая, Л. Петрушевская, В. Токарева, Ю. Поляков.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Поэзия: Б. Ахмадулина, А. Вознесенский, Е. Евтушенко, Ю. Друнина, Л. Васильева, Ю.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Мориц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Пригов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Т.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Кибиров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И. Жданов, О.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Седакова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2626CA" w:rsidRPr="002626CA" w:rsidRDefault="002626CA" w:rsidP="002626C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Из зарубежной литературы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Джордж Бернард Шоу.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«Дом, где разбиваются сердца», «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Пиггмалион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Теория литературы.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Парадокс как художественный прием.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Томас </w:t>
      </w:r>
      <w:proofErr w:type="spellStart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Стернз</w:t>
      </w:r>
      <w:proofErr w:type="spellEnd"/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Элиот.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«Любовная песнь Дж. Альфреда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Пруфрока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Федерико Гарсиа Лорка.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«Песни», «Цыганское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романсеро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», «Поэма о канте </w:t>
      </w:r>
      <w:proofErr w:type="spellStart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хондо</w:t>
      </w:r>
      <w:proofErr w:type="spellEnd"/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Эрнест Миллер Хемингуэй.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«И восходит солнце», «Прощай, оружие!».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Повесть «Старик и море».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Эрих Мария Ремарк.</w:t>
      </w:r>
    </w:p>
    <w:p w:rsidR="002626CA" w:rsidRPr="002626CA" w:rsidRDefault="002626CA" w:rsidP="002626C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«Три товарища».</w:t>
      </w:r>
    </w:p>
    <w:p w:rsidR="002626CA" w:rsidRPr="002626CA" w:rsidRDefault="002626CA" w:rsidP="00262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Теория литературы. </w:t>
      </w:r>
      <w:r w:rsidRPr="002626CA">
        <w:rPr>
          <w:rFonts w:ascii="Times New Roman" w:eastAsia="Times New Roman" w:hAnsi="Times New Roman" w:cs="Calibri"/>
          <w:sz w:val="24"/>
          <w:szCs w:val="24"/>
          <w:lang w:eastAsia="ar-SA"/>
        </w:rPr>
        <w:t>Внутренний монолог (закрепление понятия</w:t>
      </w:r>
    </w:p>
    <w:p w:rsidR="002626CA" w:rsidRPr="002626CA" w:rsidRDefault="002626CA" w:rsidP="002626C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0ED8" w:rsidRDefault="007A0ED8" w:rsidP="0026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ED8" w:rsidRDefault="007A0ED8" w:rsidP="0026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CA" w:rsidRPr="002626CA" w:rsidRDefault="002626CA" w:rsidP="0026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2626CA" w:rsidRPr="002626CA" w:rsidRDefault="002626CA" w:rsidP="0026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CA" w:rsidRPr="002626CA" w:rsidRDefault="002626CA" w:rsidP="0026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102 часов ( 3 часа в неделю).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1417"/>
        <w:gridCol w:w="1701"/>
      </w:tblGrid>
      <w:tr w:rsidR="002626CA" w:rsidRPr="002626CA" w:rsidTr="002626CA">
        <w:tc>
          <w:tcPr>
            <w:tcW w:w="1101" w:type="dxa"/>
          </w:tcPr>
          <w:p w:rsidR="002626CA" w:rsidRPr="002626CA" w:rsidRDefault="002626CA" w:rsidP="00262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</w:tcPr>
          <w:p w:rsidR="002626CA" w:rsidRPr="002626CA" w:rsidRDefault="002626CA" w:rsidP="002626C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8" w:type="dxa"/>
          </w:tcPr>
          <w:p w:rsidR="002626CA" w:rsidRPr="002626CA" w:rsidRDefault="002626CA" w:rsidP="00262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2626CA" w:rsidRPr="002626CA" w:rsidRDefault="002626CA" w:rsidP="00262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2626CA" w:rsidRPr="002626CA" w:rsidRDefault="002626CA" w:rsidP="00262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 внеклассного чтения</w:t>
            </w:r>
          </w:p>
        </w:tc>
        <w:tc>
          <w:tcPr>
            <w:tcW w:w="1701" w:type="dxa"/>
          </w:tcPr>
          <w:p w:rsidR="002626CA" w:rsidRPr="002626CA" w:rsidRDefault="002626CA" w:rsidP="00262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2626CA" w:rsidRPr="002626CA" w:rsidRDefault="002626CA" w:rsidP="00262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  <w:p w:rsidR="002626CA" w:rsidRPr="002626CA" w:rsidRDefault="002626CA" w:rsidP="00262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</w:t>
            </w:r>
          </w:p>
          <w:p w:rsidR="002626CA" w:rsidRPr="002626CA" w:rsidRDefault="002626CA" w:rsidP="00262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речи</w:t>
            </w:r>
          </w:p>
        </w:tc>
      </w:tr>
      <w:tr w:rsidR="007A0ED8" w:rsidRPr="002626CA" w:rsidTr="00A10B9A">
        <w:tc>
          <w:tcPr>
            <w:tcW w:w="1101" w:type="dxa"/>
          </w:tcPr>
          <w:p w:rsidR="007A0ED8" w:rsidRPr="002626CA" w:rsidRDefault="007A0ED8" w:rsidP="007A0E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ED8" w:rsidRDefault="00802AE2" w:rsidP="007A0ED8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0ED8" w:rsidRPr="002626CA" w:rsidTr="00A10B9A">
        <w:tc>
          <w:tcPr>
            <w:tcW w:w="1101" w:type="dxa"/>
          </w:tcPr>
          <w:p w:rsidR="007A0ED8" w:rsidRPr="002626CA" w:rsidRDefault="007A0ED8" w:rsidP="007A0ED8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  начала XX 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ED8" w:rsidRDefault="00802AE2" w:rsidP="007A0ED8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A0ED8" w:rsidRPr="002626CA" w:rsidRDefault="00802AE2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A0ED8" w:rsidRPr="002626CA" w:rsidRDefault="00802AE2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0ED8" w:rsidRPr="002626CA" w:rsidTr="00A10B9A">
        <w:tc>
          <w:tcPr>
            <w:tcW w:w="1101" w:type="dxa"/>
          </w:tcPr>
          <w:p w:rsidR="007A0ED8" w:rsidRPr="002626CA" w:rsidRDefault="007A0ED8" w:rsidP="007A0E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   20-х годов XX 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ED8" w:rsidRDefault="00802AE2" w:rsidP="007A0ED8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ED8" w:rsidRPr="002626CA" w:rsidRDefault="00802AE2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0ED8" w:rsidRPr="002626CA" w:rsidTr="00A10B9A">
        <w:tc>
          <w:tcPr>
            <w:tcW w:w="1101" w:type="dxa"/>
          </w:tcPr>
          <w:p w:rsidR="007A0ED8" w:rsidRPr="002626CA" w:rsidRDefault="007A0ED8" w:rsidP="007A0E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 30-х годов XX 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ED8" w:rsidRDefault="00802AE2" w:rsidP="007A0ED8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A0ED8" w:rsidRPr="002626CA" w:rsidRDefault="00802AE2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A0ED8" w:rsidRPr="002626CA" w:rsidRDefault="00802AE2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0ED8" w:rsidRPr="002626CA" w:rsidTr="00A10B9A">
        <w:tc>
          <w:tcPr>
            <w:tcW w:w="1101" w:type="dxa"/>
          </w:tcPr>
          <w:p w:rsidR="007A0ED8" w:rsidRPr="002626CA" w:rsidRDefault="007A0ED8" w:rsidP="007A0E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ED8" w:rsidRDefault="00802AE2" w:rsidP="007A0ED8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0ED8" w:rsidRPr="002626CA" w:rsidTr="00A10B9A">
        <w:tc>
          <w:tcPr>
            <w:tcW w:w="1101" w:type="dxa"/>
          </w:tcPr>
          <w:p w:rsidR="007A0ED8" w:rsidRPr="002626CA" w:rsidRDefault="007A0ED8" w:rsidP="007A0ED8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 50-90-х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ED8" w:rsidRDefault="00802AE2" w:rsidP="007A0ED8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ED8" w:rsidRPr="002626CA" w:rsidRDefault="00802AE2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0ED8" w:rsidRPr="002626CA" w:rsidTr="00A10B9A">
        <w:tc>
          <w:tcPr>
            <w:tcW w:w="1101" w:type="dxa"/>
          </w:tcPr>
          <w:p w:rsidR="007A0ED8" w:rsidRPr="002626CA" w:rsidRDefault="007A0ED8" w:rsidP="007A0E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ED8" w:rsidRDefault="00802AE2" w:rsidP="007A0ED8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0ED8" w:rsidRPr="002626CA" w:rsidTr="00A10B9A">
        <w:tc>
          <w:tcPr>
            <w:tcW w:w="1101" w:type="dxa"/>
          </w:tcPr>
          <w:p w:rsidR="007A0ED8" w:rsidRPr="002626CA" w:rsidRDefault="007A0ED8" w:rsidP="007A0E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конца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начала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ED8" w:rsidRDefault="00802AE2" w:rsidP="007A0ED8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0ED8" w:rsidRPr="002626CA" w:rsidTr="00A10B9A">
        <w:tc>
          <w:tcPr>
            <w:tcW w:w="1101" w:type="dxa"/>
          </w:tcPr>
          <w:p w:rsidR="007A0ED8" w:rsidRPr="002626CA" w:rsidRDefault="007A0ED8" w:rsidP="007A0ED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ED8" w:rsidRDefault="00802AE2" w:rsidP="007A0ED8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A0ED8" w:rsidRPr="002626CA" w:rsidRDefault="00802AE2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A0ED8" w:rsidRPr="002626CA" w:rsidRDefault="007A0ED8" w:rsidP="00802A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0ED8" w:rsidRPr="002626CA" w:rsidTr="007A0ED8">
        <w:tc>
          <w:tcPr>
            <w:tcW w:w="1101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0ED8" w:rsidRDefault="007A0ED8" w:rsidP="007A0ED8">
            <w:pPr>
              <w:widowControl w:val="0"/>
              <w:autoSpaceDE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auto" w:fill="FFFFFF" w:themeFill="background1"/>
          </w:tcPr>
          <w:p w:rsidR="007A0ED8" w:rsidRPr="002626CA" w:rsidRDefault="00802AE2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7A0ED8" w:rsidRPr="002626CA" w:rsidRDefault="00802AE2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A0ED8" w:rsidRPr="002626CA" w:rsidTr="002626CA">
        <w:tc>
          <w:tcPr>
            <w:tcW w:w="1101" w:type="dxa"/>
          </w:tcPr>
          <w:p w:rsidR="007A0ED8" w:rsidRPr="002626CA" w:rsidRDefault="007A0ED8" w:rsidP="007A0ED8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A0ED8" w:rsidRPr="002626CA" w:rsidRDefault="007A0ED8" w:rsidP="007A0E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A0ED8" w:rsidRPr="002626CA" w:rsidRDefault="007A0ED8" w:rsidP="007A0E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ED8" w:rsidRPr="002626CA" w:rsidRDefault="007A0ED8" w:rsidP="007A0ED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26CA" w:rsidRPr="002626CA" w:rsidRDefault="002626CA" w:rsidP="0026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CA" w:rsidRPr="002626CA" w:rsidRDefault="002626CA" w:rsidP="002626CA">
      <w:pPr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CA" w:rsidRPr="002626CA" w:rsidRDefault="002626CA" w:rsidP="0026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CA" w:rsidRPr="002626CA" w:rsidRDefault="002626CA" w:rsidP="002626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ЗНАНИЙ, УМЕНИЙ И НАВЫКОВ УЧАЩИХСЯ</w:t>
      </w:r>
    </w:p>
    <w:p w:rsidR="002626CA" w:rsidRPr="002626CA" w:rsidRDefault="002626CA" w:rsidP="002626CA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Возрастающие требования к воспитанию молоде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жи, формированию у нее чувства ответственности, организованности и дисциплины требуют реши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искоренения проявления формализма в оценке знаний учащихся, преодоления проценто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мании.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Большое воспитательное значение имеет объек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тивная, правильная и своевременная оценка зна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умений и навыков учащихся. Она способст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учащихся к себе, правильную их само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оценку, честность, правдивость, в. то время как проявление либерализма, завышение и занижение оценки знаний учащихся порождают их неудовлет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воренность, способствуют воспитанию самомнения, зазнайства, ведут к переоценке своих возможнос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формированию у некоторых школьников иж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дивенческой психологии, потребительского отно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жизни.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дач, строго следовать установленным нормативам.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«Нормы оценки...» призваны обеспечивать оди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наковые требования к знаниям, умениям и навы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учащихся. В них устанав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и пунктуационной грамотности, языкового оформления связного высказывания, содержания 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высказывания); 2) единые нормативы оценки зна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умений и навыков; 3) объем различных видов контрольных работ; 4) количество отметок за раз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виды контрольных работ.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ботали или работают к моменту проверки. 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</w:p>
    <w:p w:rsidR="002626CA" w:rsidRPr="002626CA" w:rsidRDefault="002626CA" w:rsidP="0026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 учащихся</w:t>
      </w:r>
      <w:bookmarkEnd w:id="1"/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Устный опрос является одним из основных спо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оценке ответа ученика надо руководство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следующими критериями: 1) полнота и пра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вильность ответа; 2) степень осознанности, понима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изученного; 3) языковое оформление ответа.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Оценка «5»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1) полно излагает изученный материал, дает правильное оп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ределение языковых понятий; 2) обнаруживает по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материала, может обосновать свои сужде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применить знания на практике, привести не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обходимые примеры не только по учебнику, но и самостоятельно составленные; 3) излагает матери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 последовательно и правильно с точки зрения норм литературного языка.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Оценка «4»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языковом оформлении излагаемого.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Оценка «3»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знание и понимание основных положений дан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темы, но: 1) излагает материал неполно и до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пускает неточности в определении понятий или формулировке правил; 2) не умеет достаточно глу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боко и доказательно обосновать свои суждения и привести свои примеры; 3) излагает материал непо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следовательно и допускает ошибки в языковом оформлении излагаемого.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Оценка «2»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материалом.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Оценка «1»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полное незнание или непонимание материала.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Оценка («5», «4», «3») может ставиться не толь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за единовременный ответ (когда на проверку подготовки ученика отводится определенное вре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мя), но и за рассредоточенный во времени, т.е. за сумму ответов, данных учеником на протяжении урока (выводится</w:t>
      </w:r>
      <w:r w:rsidRPr="00262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поурочный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балл), при условии, если в процессе урока не только заслушивались от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веты учащегося, но и осуществлялась проверка его умения применять знания на практике.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</w:p>
    <w:p w:rsidR="002626CA" w:rsidRPr="002626CA" w:rsidRDefault="002626CA" w:rsidP="0026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сочинений</w:t>
      </w:r>
      <w:bookmarkEnd w:id="2"/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Сочинения – основная форма про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Сочинения в 5-9 классах прово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дятся в соответствии с требованиями раздела про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«Развитие навыков связной речи».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Рекомендуется следующий примерный объем классных сочинений: в 5 классе – 0,5-1,0 страни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в 6 классе – 1,0-1,5, в 7 классе – 1,5-2,0, в 8 классе – 2,0-3,0, в 9 классе – 3,0-4,0.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указанному объему сочинений учитель дол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относиться как к примерному, так как объем ученического сочинения зависит от многих обсто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ятельств, в частности от стиля и жанра сочинения, характера темы и замысла, темпа письма учащих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их общего развития.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помощью сочинений проверяют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 1) умение раскрывать тему; 2) умение использо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языковые средства в соответствии со стилем, темой и задачей высказывания; 3) соблюдение язы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ковых норм и правил правописания.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Любое сочинение оценивается дву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отметками: первая ставится за содержание и ре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чевое оформление, вторая – за грамотность, т.е. за соблюдение орфографических, пунктуационных и 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сочинения  оценивает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следующим критериям: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раскрытия темы; правильность фактического материала; последовательность изложения. 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оценке речевого оформления сочинений и изложений учитывается: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 число речевых недочетов.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Грамотность оценивается по числу допущенных учеником ошибок – орфографических, пунктуаци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онных и грамматических.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398"/>
        <w:gridCol w:w="3474"/>
      </w:tblGrid>
      <w:tr w:rsidR="002626CA" w:rsidRPr="002626CA" w:rsidTr="002626CA">
        <w:tc>
          <w:tcPr>
            <w:tcW w:w="1548" w:type="dxa"/>
            <w:vMerge w:val="restart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8873" w:type="dxa"/>
            <w:gridSpan w:val="2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2626CA" w:rsidRPr="002626CA" w:rsidTr="002626CA">
        <w:tc>
          <w:tcPr>
            <w:tcW w:w="1548" w:type="dxa"/>
            <w:vMerge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474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2626CA" w:rsidRPr="002626CA" w:rsidTr="002626CA">
        <w:tc>
          <w:tcPr>
            <w:tcW w:w="1548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399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1.Содержание работы полно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соответствует теме.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Фактические ошибки от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сутствуют.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излагается последовательно.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отличается богатст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словаря, разнообразием используемых синтаксиче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конструкций, точно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словоупотребления.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Достигнуто стилевое един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и выразительность текста.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1 недочет в содержании и 1-2 речевых недочета</w:t>
            </w:r>
          </w:p>
        </w:tc>
        <w:tc>
          <w:tcPr>
            <w:tcW w:w="3474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 1 орфографиче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ская, или 1 пунктуацион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ная, или 1 грамматиче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ошибка</w:t>
            </w:r>
          </w:p>
        </w:tc>
      </w:tr>
      <w:tr w:rsidR="002626CA" w:rsidRPr="002626CA" w:rsidTr="002626CA">
        <w:tc>
          <w:tcPr>
            <w:tcW w:w="1548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399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Содержание 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ос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новном соответствует теме (имеются незначительные отклонения от темы).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в основном достоверно, но имеются еди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ничные фактические неточ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Имеются незначительные нарушения последователь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в изложении мыслей.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Лексический и граммати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строй речи достаточ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разнообразен.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Стиль работы отличается единством и достаточной вы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разительностью. 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2 недочетов в содер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жании и не более 3-4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2 орфографиче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пунктуацион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ошибки, или 1 орфографиче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и 3 пунктуа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ошиб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или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пунктуацион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ошибки при отсутствии орфографических ошибок, а также 1 грамматиче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ошибки</w:t>
            </w:r>
          </w:p>
        </w:tc>
      </w:tr>
      <w:tr w:rsidR="002626CA" w:rsidRPr="002626CA" w:rsidTr="002626CA">
        <w:tc>
          <w:tcPr>
            <w:tcW w:w="1548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399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работе допущены сущест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отклонения от темы.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достоверна в глав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ном, но в ней имеются от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дельные фактические неточ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Допущены отдельные на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рушения последовательнос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изложения.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Беден словарь и однооб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разны употребляемые син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таксические конструкции, встречается неправильное словоупотребление.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Стиль работы не отличает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единством, речь недоста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 выразительна.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в работе допускается не более 4 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недочетов в содер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жании и 5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 4 орфографиче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 4 пункту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ационные ошиб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или 3 орфографиче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ошибки и 5 пунктуационных ошибок, или 7 пунктуацион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при отсутст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орфографиче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ошибок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6 классе 5 орфографических и 4 пункту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ационные ошиб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ки), а также 4 грамматиче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ошибки</w:t>
            </w:r>
          </w:p>
        </w:tc>
      </w:tr>
      <w:tr w:rsidR="002626CA" w:rsidRPr="002626CA" w:rsidTr="002626CA">
        <w:tc>
          <w:tcPr>
            <w:tcW w:w="1548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5399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не соответствует теме.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Допущено много фактиче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неточностей.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Нарушена последователь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изложения мыслей во всех частях работы, отсутст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вует связь между ними, час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случаи неправильного словоупотребления.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Крайне беден словарь, ра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написана короткими од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Нарушено стилевое един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текста.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орфографиче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и 7 пункту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ационных оши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бок, или 6 орфо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графических и 8 пунктуацион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ошибок, 5 орфографических и 9 пункту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ационных оши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бок, 8 орфографических и 6 пунктуацион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ошибок,</w:t>
            </w:r>
          </w:p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7 грамма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тических ошибок</w:t>
            </w:r>
          </w:p>
        </w:tc>
      </w:tr>
      <w:tr w:rsidR="002626CA" w:rsidRPr="002626CA" w:rsidTr="002626CA">
        <w:tc>
          <w:tcPr>
            <w:tcW w:w="1548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5399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2626CA" w:rsidRPr="002626CA" w:rsidRDefault="002626CA" w:rsidP="0026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более 7 орфографиче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ских, 7 пункту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ационных и 7 грамматиче</w:t>
            </w:r>
            <w:r w:rsidRPr="0026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ошибок</w:t>
            </w:r>
          </w:p>
        </w:tc>
      </w:tr>
    </w:tbl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за сочинение на один балл.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объем сочинения в полтора-два раза больше ука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Первая оценка (за содержание и речь) не может быть положительной, если не раскрыта тема высказывания, хо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 по остальным показателям оно написано удовлетвори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оценку сочинения и изложения распространяются положения об однотипных и негрубых ошиб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а также о сделанных учеником исправлениях, приве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денные в разделе «Оценка диктантов».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bookmarkEnd w:id="3"/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итоговых оценок</w:t>
      </w:r>
      <w:bookmarkEnd w:id="4"/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учебную четверть и учебный год ставится ито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риала, овладение умениями, речевое развитие, уро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орфографической и пунктуационной грамот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2626CA" w:rsidRPr="002626CA" w:rsidRDefault="002626CA" w:rsidP="002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не должна выводиться механи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чески, как среднее арифметическое предшествую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оценок. Решающим при ее определении следу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считать фактическую подготовку ученика по всем показателям ко времени выведения этой оцен</w:t>
      </w:r>
      <w:r w:rsidRPr="002626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ки. </w:t>
      </w:r>
    </w:p>
    <w:p w:rsidR="002626CA" w:rsidRPr="002626CA" w:rsidRDefault="002626CA" w:rsidP="002626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6CA" w:rsidRPr="002626CA" w:rsidRDefault="002626CA" w:rsidP="0026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2626CA" w:rsidRPr="002626CA" w:rsidRDefault="007A0ED8" w:rsidP="007A0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7A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1.Русская литература </w:t>
      </w:r>
      <w:r w:rsidRPr="007A0ED8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XX</w:t>
      </w: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века: Учеб. Для 11 </w:t>
      </w:r>
      <w:proofErr w:type="spellStart"/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кл</w:t>
      </w:r>
      <w:proofErr w:type="spellEnd"/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.: В 2 ч. / Под ред. В. П. Журавлева.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</w:t>
      </w: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– М.: Просвещение, 20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12</w:t>
      </w: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A0ED8" w:rsidRDefault="007A0ED8" w:rsidP="007A0ED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Русская литература </w:t>
      </w:r>
      <w:r w:rsidRPr="007A0ED8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XX</w:t>
      </w: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века: 11 </w:t>
      </w:r>
      <w:proofErr w:type="spellStart"/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кл</w:t>
      </w:r>
      <w:proofErr w:type="spellEnd"/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.: Практикум / Под ред. В. П. Журавлева. – М.: Просвещение,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</w:p>
    <w:p w:rsidR="007A0ED8" w:rsidRDefault="007A0ED8" w:rsidP="007A0ED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</w:t>
      </w: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12</w:t>
      </w: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A0ED8" w:rsidRDefault="007A0ED8" w:rsidP="007A0ED8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A0ED8" w:rsidRPr="007A0ED8" w:rsidRDefault="007A0ED8" w:rsidP="007A0ED8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Для учителя</w:t>
      </w:r>
      <w:r w:rsidRPr="007A0ED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7A0ED8" w:rsidRPr="007A0ED8" w:rsidRDefault="007A0ED8" w:rsidP="007A0ED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0ED8">
        <w:rPr>
          <w:rFonts w:ascii="Times New Roman" w:hAnsi="Times New Roman" w:cs="Times New Roman"/>
          <w:sz w:val="24"/>
          <w:szCs w:val="24"/>
        </w:rPr>
        <w:lastRenderedPageBreak/>
        <w:t>Егорова Н.В. Поурочные разработки по русской литературе XX века:11класс-М.: ВАКО, 2010</w:t>
      </w:r>
    </w:p>
    <w:p w:rsidR="007A0ED8" w:rsidRDefault="007A0ED8" w:rsidP="007A0ED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0ED8">
        <w:rPr>
          <w:rFonts w:ascii="Times New Roman" w:hAnsi="Times New Roman" w:cs="Times New Roman"/>
          <w:sz w:val="24"/>
          <w:szCs w:val="24"/>
        </w:rPr>
        <w:t>Карсалова</w:t>
      </w:r>
      <w:proofErr w:type="spellEnd"/>
      <w:r w:rsidRPr="007A0ED8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7A0ED8">
        <w:rPr>
          <w:rFonts w:ascii="Times New Roman" w:hAnsi="Times New Roman" w:cs="Times New Roman"/>
          <w:sz w:val="24"/>
          <w:szCs w:val="24"/>
        </w:rPr>
        <w:t>Леденёв</w:t>
      </w:r>
      <w:proofErr w:type="spellEnd"/>
      <w:r w:rsidRPr="007A0ED8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A0ED8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7A0ED8">
        <w:rPr>
          <w:rFonts w:ascii="Times New Roman" w:hAnsi="Times New Roman" w:cs="Times New Roman"/>
          <w:sz w:val="24"/>
          <w:szCs w:val="24"/>
        </w:rPr>
        <w:t xml:space="preserve"> Ю.М. «Серебряный век» русской поэзии. Пособие для учителей. Новая школа,1996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ED8" w:rsidRPr="007A0ED8" w:rsidRDefault="007A0ED8" w:rsidP="007A0ED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0ED8">
        <w:rPr>
          <w:rFonts w:ascii="Times New Roman" w:hAnsi="Times New Roman" w:cs="Times New Roman"/>
          <w:sz w:val="24"/>
          <w:szCs w:val="24"/>
        </w:rPr>
        <w:t xml:space="preserve">Конспекты уроков для учителя литературы: 11 класс: Серебряный век русской поэзии: В 2ч./ Под ред. Л.Г. </w:t>
      </w:r>
      <w:proofErr w:type="spellStart"/>
      <w:r w:rsidRPr="007A0ED8">
        <w:rPr>
          <w:rFonts w:ascii="Times New Roman" w:hAnsi="Times New Roman" w:cs="Times New Roman"/>
          <w:sz w:val="24"/>
          <w:szCs w:val="24"/>
        </w:rPr>
        <w:t>Максидоновой</w:t>
      </w:r>
      <w:proofErr w:type="spellEnd"/>
      <w:r w:rsidRPr="007A0ED8">
        <w:rPr>
          <w:rFonts w:ascii="Times New Roman" w:hAnsi="Times New Roman" w:cs="Times New Roman"/>
          <w:sz w:val="24"/>
          <w:szCs w:val="24"/>
        </w:rPr>
        <w:t>. М.:ВЛАДОС,2000</w:t>
      </w:r>
    </w:p>
    <w:p w:rsidR="007A0ED8" w:rsidRDefault="007A0ED8" w:rsidP="007A0E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Литература в 11 классе: Метод. Советы / Под ред. В. П. Журавлева. – М.: Просвещение, 2010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\</w:t>
      </w:r>
    </w:p>
    <w:p w:rsidR="007A0ED8" w:rsidRPr="007A0ED8" w:rsidRDefault="007A0ED8" w:rsidP="007A0ED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0ED8">
        <w:rPr>
          <w:rFonts w:ascii="Times New Roman" w:hAnsi="Times New Roman" w:cs="Times New Roman"/>
          <w:sz w:val="24"/>
          <w:szCs w:val="24"/>
        </w:rPr>
        <w:t>Обучающие практические работы по литературе. 9-11 классы / Т.Н. Андреева, Е.Б. Кузина и др. - М.: Дрофа, 2005</w:t>
      </w:r>
    </w:p>
    <w:p w:rsidR="007A0ED8" w:rsidRPr="007A0ED8" w:rsidRDefault="007A0ED8" w:rsidP="007A0ED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0ED8">
        <w:rPr>
          <w:rFonts w:ascii="Times New Roman" w:hAnsi="Times New Roman" w:cs="Times New Roman"/>
          <w:sz w:val="24"/>
          <w:szCs w:val="24"/>
        </w:rPr>
        <w:t>Поурочные разработки по русской литературе. 20 век. / Егорова Н.В., Золотарёва И.В. – М. «</w:t>
      </w:r>
      <w:proofErr w:type="spellStart"/>
      <w:r w:rsidRPr="007A0ED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A0ED8">
        <w:rPr>
          <w:rFonts w:ascii="Times New Roman" w:hAnsi="Times New Roman" w:cs="Times New Roman"/>
          <w:sz w:val="24"/>
          <w:szCs w:val="24"/>
        </w:rPr>
        <w:t>», 2003</w:t>
      </w:r>
    </w:p>
    <w:p w:rsidR="007A0ED8" w:rsidRPr="007A0ED8" w:rsidRDefault="007A0ED8" w:rsidP="007A0ED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0ED8">
        <w:rPr>
          <w:rFonts w:ascii="Times New Roman" w:hAnsi="Times New Roman" w:cs="Times New Roman"/>
          <w:sz w:val="24"/>
          <w:szCs w:val="24"/>
        </w:rPr>
        <w:t xml:space="preserve">Скрипкина В.А. Контрольные и проверочные работы по литературе. 10-11 классы: </w:t>
      </w:r>
      <w:proofErr w:type="spellStart"/>
      <w:r w:rsidRPr="007A0ED8"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r w:rsidRPr="007A0ED8">
        <w:rPr>
          <w:rFonts w:ascii="Times New Roman" w:hAnsi="Times New Roman" w:cs="Times New Roman"/>
          <w:sz w:val="24"/>
          <w:szCs w:val="24"/>
        </w:rPr>
        <w:t>. М.: Дрофа,1996</w:t>
      </w:r>
    </w:p>
    <w:p w:rsidR="007A0ED8" w:rsidRPr="007A0ED8" w:rsidRDefault="007A0ED8" w:rsidP="007A0ED8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0ED8">
        <w:rPr>
          <w:rFonts w:ascii="Times New Roman" w:hAnsi="Times New Roman" w:cs="Times New Roman"/>
          <w:sz w:val="24"/>
          <w:szCs w:val="24"/>
        </w:rPr>
        <w:t>Скоркина</w:t>
      </w:r>
      <w:proofErr w:type="spellEnd"/>
      <w:r w:rsidRPr="007A0ED8">
        <w:rPr>
          <w:rFonts w:ascii="Times New Roman" w:hAnsi="Times New Roman" w:cs="Times New Roman"/>
          <w:sz w:val="24"/>
          <w:szCs w:val="24"/>
        </w:rPr>
        <w:t xml:space="preserve"> Н.М. Нестандартные уроки по литературе.9-11 классы. Волгоград</w:t>
      </w:r>
    </w:p>
    <w:p w:rsidR="007A0ED8" w:rsidRDefault="007A0ED8" w:rsidP="007A0E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Уроки литературы: 11 </w:t>
      </w:r>
      <w:proofErr w:type="spellStart"/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кл</w:t>
      </w:r>
      <w:proofErr w:type="spellEnd"/>
      <w:r w:rsidRPr="007A0ED8">
        <w:rPr>
          <w:rFonts w:ascii="Times New Roman" w:eastAsia="Times New Roman" w:hAnsi="Times New Roman" w:cs="Calibri"/>
          <w:sz w:val="24"/>
          <w:szCs w:val="24"/>
          <w:lang w:eastAsia="ar-SA"/>
        </w:rPr>
        <w:t>.: Кн. Для учителя / Под ред. В. П. Журавлева. – М.: Просвещение, 2009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A10B9A" w:rsidRDefault="007A0ED8" w:rsidP="007A0E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0B9A" w:rsidSect="00A258E9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7A0ED8">
        <w:rPr>
          <w:rFonts w:ascii="Times New Roman" w:hAnsi="Times New Roman" w:cs="Times New Roman"/>
          <w:sz w:val="24"/>
          <w:szCs w:val="24"/>
        </w:rPr>
        <w:t xml:space="preserve">Уроки литературы в 11 классе/ В.А. </w:t>
      </w:r>
      <w:proofErr w:type="spellStart"/>
      <w:r w:rsidRPr="007A0ED8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7A0ED8">
        <w:rPr>
          <w:rFonts w:ascii="Times New Roman" w:hAnsi="Times New Roman" w:cs="Times New Roman"/>
          <w:sz w:val="24"/>
          <w:szCs w:val="24"/>
        </w:rPr>
        <w:t xml:space="preserve">, Т.Ф. </w:t>
      </w:r>
      <w:proofErr w:type="spellStart"/>
      <w:r w:rsidRPr="007A0ED8">
        <w:rPr>
          <w:rFonts w:ascii="Times New Roman" w:hAnsi="Times New Roman" w:cs="Times New Roman"/>
          <w:sz w:val="24"/>
          <w:szCs w:val="24"/>
        </w:rPr>
        <w:t>Мушинская</w:t>
      </w:r>
      <w:proofErr w:type="spellEnd"/>
      <w:r w:rsidRPr="007A0ED8">
        <w:rPr>
          <w:rFonts w:ascii="Times New Roman" w:hAnsi="Times New Roman" w:cs="Times New Roman"/>
          <w:sz w:val="24"/>
          <w:szCs w:val="24"/>
        </w:rPr>
        <w:t xml:space="preserve"> и др.- М.: Просвещение, 2000</w:t>
      </w:r>
    </w:p>
    <w:p w:rsidR="007A0ED8" w:rsidRPr="00A10B9A" w:rsidRDefault="00A10B9A" w:rsidP="00A10B9A">
      <w:pPr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10B9A">
        <w:rPr>
          <w:rFonts w:ascii="Times New Roman" w:eastAsia="Times New Roman" w:hAnsi="Times New Roman" w:cs="Calibri"/>
          <w:b/>
          <w:sz w:val="24"/>
          <w:szCs w:val="24"/>
          <w:lang w:val="en-US" w:eastAsia="ar-SA"/>
        </w:rPr>
        <w:lastRenderedPageBreak/>
        <w:t>III</w:t>
      </w:r>
      <w:r w:rsidRPr="00A10B9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Календарно-тематическое планирование</w:t>
      </w:r>
    </w:p>
    <w:tbl>
      <w:tblPr>
        <w:tblStyle w:val="a6"/>
        <w:tblW w:w="164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3"/>
        <w:gridCol w:w="4392"/>
        <w:gridCol w:w="994"/>
        <w:gridCol w:w="1136"/>
        <w:gridCol w:w="2128"/>
        <w:gridCol w:w="1702"/>
        <w:gridCol w:w="3546"/>
        <w:gridCol w:w="1417"/>
        <w:gridCol w:w="427"/>
      </w:tblGrid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№ уро</w:t>
            </w:r>
          </w:p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439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Наименование  тем уроков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Кол-во</w:t>
            </w:r>
          </w:p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8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Тип и вид урока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354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Формы/методы</w:t>
            </w:r>
          </w:p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16018" w:type="dxa"/>
            <w:gridSpan w:val="8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в контексте мировой культуры </w:t>
            </w:r>
            <w:r w:rsidRPr="0045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sz w:val="20"/>
                <w:szCs w:val="20"/>
              </w:rPr>
              <w:t xml:space="preserve">Урок открытия нового знания лекция. 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Текущий. Тезисный план или конспект лекции учителя.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«И серебряный месяц ярко над серебряным веком стыл»                           (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): мир русской культуры начала </w:t>
            </w:r>
            <w:r w:rsidRPr="0045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знания; лекция.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 xml:space="preserve">Тезисный план или конспект. Лекции учителя. Составление синхронной </w:t>
            </w:r>
            <w:proofErr w:type="spellStart"/>
            <w:r w:rsidRPr="003F1DC4">
              <w:rPr>
                <w:rFonts w:ascii="Times New Roman" w:hAnsi="Times New Roman" w:cs="Times New Roman"/>
              </w:rPr>
              <w:t>историческо</w:t>
            </w:r>
            <w:proofErr w:type="spellEnd"/>
            <w:r w:rsidRPr="003F1DC4">
              <w:rPr>
                <w:rFonts w:ascii="Times New Roman" w:hAnsi="Times New Roman" w:cs="Times New Roman"/>
              </w:rPr>
              <w:t>-культурной таблицы.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Родина в поэзии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Выразительное чтение стихотворений, чтение наизусть, вопросы на ответы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Тема исторического прошлого в рассказе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«Антоновские яблоки»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 Беседа.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Устное словесное рисование; ответы на проблемные вопросы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«Любовь не есть простая эпизода в нашей жизни» (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): анализ рассказов «Чистый понедельник» и «Лёгкое дыхание».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 Беседа.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ценности в рассказе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«Господин из Сан-Франциско»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знания. Беседа.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Обсуждение коллажей или иллюстраций к тексту рассказа; выборочный пересказ, ответы на вопросы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  <w:trHeight w:val="530"/>
        </w:trPr>
        <w:tc>
          <w:tcPr>
            <w:tcW w:w="703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«Компас его чувств указывал стрелкой на добро» (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Н.А.Тэффи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): жизнь и творчество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Лекция.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9014E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Тезисный план или конспект лекции учителя.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Трагедия любви «Маленького человека» в рассказе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«Гранатовый </w:t>
            </w:r>
            <w:r w:rsidRPr="0045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браслет»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9014E">
              <w:rPr>
                <w:rFonts w:ascii="Times New Roman" w:hAnsi="Times New Roman" w:cs="Times New Roman"/>
                <w:lang w:val="en-US"/>
              </w:rPr>
              <w:t>vidiouroki</w:t>
            </w:r>
            <w:proofErr w:type="spellEnd"/>
            <w:r w:rsidRPr="007C3920">
              <w:rPr>
                <w:rFonts w:ascii="Times New Roman" w:hAnsi="Times New Roman" w:cs="Times New Roman"/>
              </w:rPr>
              <w:t>.</w:t>
            </w:r>
            <w:r w:rsidRPr="0059014E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Анализ эпизода.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Жизнь и судьба Максима Горького.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 Лекция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9014E">
              <w:rPr>
                <w:rFonts w:ascii="Times New Roman" w:hAnsi="Times New Roman" w:cs="Times New Roman"/>
                <w:lang w:val="en-US"/>
              </w:rPr>
              <w:t>vidiouroki</w:t>
            </w:r>
            <w:proofErr w:type="spellEnd"/>
            <w:r w:rsidRPr="00452F6F">
              <w:rPr>
                <w:rFonts w:ascii="Times New Roman" w:hAnsi="Times New Roman" w:cs="Times New Roman"/>
              </w:rPr>
              <w:t>.</w:t>
            </w:r>
            <w:r w:rsidRPr="0059014E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Сообщения учащихся. Тезисы выступлений.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Романтический идеал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«Старуха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Комментирование чтение; сравнительный анализ; ответы на вопросы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«Свинцовые мерзости» русской жизни в пьесе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«На дне».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Индивидуальное сообщение; устное словесное рисование; краткий пересказ; сравнительная характеристика персонажей.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Спор о правде в пьесе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«На дне»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36D53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Чтение по ролям; сравнительный анализ; ответы на вопросы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Новаторство Горького-драматурга.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36D53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Сравнительный анализ драматических принципов Чехова и Горького.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15, 16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F6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52F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рассужение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, А.И. Куприна,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рефлексии.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Текст сочинения-рассуждения.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CA2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557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Парадоксальное преображение античного мифа в пьесе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Б.Шоу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r w:rsidRPr="00D36D53"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Индивидуальное сообщение;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18, 19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поэтов-символистов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 Лекция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r w:rsidRPr="00D36D53"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Конспект лекции учителя, индивидуальные сообщения.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Поэзия французского символизма.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 Лекция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r w:rsidRPr="00D36D53"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 xml:space="preserve">Индивидуальные сообщения о жизни и творчестве Поля Верлена и </w:t>
            </w:r>
            <w:proofErr w:type="spellStart"/>
            <w:r w:rsidRPr="003F1DC4">
              <w:rPr>
                <w:rFonts w:ascii="Times New Roman" w:hAnsi="Times New Roman" w:cs="Times New Roman"/>
              </w:rPr>
              <w:t>Артюра</w:t>
            </w:r>
            <w:proofErr w:type="spellEnd"/>
            <w:r w:rsidRPr="003F1DC4">
              <w:rPr>
                <w:rFonts w:ascii="Times New Roman" w:hAnsi="Times New Roman" w:cs="Times New Roman"/>
              </w:rPr>
              <w:t xml:space="preserve"> Рембо; выразительное чтение и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</w:t>
            </w:r>
            <w:proofErr w:type="spellStart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В.Брюсова</w:t>
            </w:r>
            <w:proofErr w:type="spellEnd"/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F6F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 Лекция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36D53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Ответы на проблемные вопросы. Выразительное чтение.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2" w:type="dxa"/>
          </w:tcPr>
          <w:p w:rsidR="005C3BEF" w:rsidRPr="00452F6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F">
              <w:rPr>
                <w:rFonts w:ascii="Times New Roman" w:hAnsi="Times New Roman" w:cs="Times New Roman"/>
                <w:sz w:val="24"/>
                <w:szCs w:val="24"/>
              </w:rPr>
              <w:t>Западно-европейские и отечественные истоки акмеизма.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807648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648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 Лекция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Тезисный план статьи и конспект лекции учителя.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«Я конквистадор в панцире железном..»: романтический герой </w:t>
            </w:r>
            <w:r w:rsidRPr="0061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лирики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Н.Гумилева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 xml:space="preserve">Комментированное и выразительное чтение </w:t>
            </w:r>
            <w:r w:rsidRPr="003F1DC4">
              <w:rPr>
                <w:rFonts w:ascii="Times New Roman" w:hAnsi="Times New Roman" w:cs="Times New Roman"/>
              </w:rPr>
              <w:lastRenderedPageBreak/>
              <w:t>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Поэтические эксперименты русских футуристов.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 Лекция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Конспект лекции учителя.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«Король поэтов» Игорь Северянин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 Лекция</w:t>
            </w:r>
          </w:p>
        </w:tc>
        <w:tc>
          <w:tcPr>
            <w:tcW w:w="1702" w:type="dxa"/>
          </w:tcPr>
          <w:p w:rsidR="005C3BEF" w:rsidRPr="002412BE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Защита иллюстраций; выразительное чтение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«Я лучшей доли не искал…»: жизнь и творчество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рассказах его самого и его современников.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 Конференция.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 xml:space="preserve">Киносценарий или видеопроект о жизни и творчестве </w:t>
            </w:r>
            <w:proofErr w:type="spellStart"/>
            <w:r w:rsidRPr="003F1DC4">
              <w:rPr>
                <w:rFonts w:ascii="Times New Roman" w:hAnsi="Times New Roman" w:cs="Times New Roman"/>
              </w:rPr>
              <w:t>А.Блока</w:t>
            </w:r>
            <w:proofErr w:type="spellEnd"/>
            <w:r w:rsidRPr="003F1D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«Только влюблённый имеет право на звание человека» (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): лирика любви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Pr="0059014E" w:rsidRDefault="005C3BEF" w:rsidP="00483C5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</w:t>
            </w:r>
          </w:p>
        </w:tc>
        <w:tc>
          <w:tcPr>
            <w:tcW w:w="1702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014E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Выразительное чтение или чтение наизусть; сравнительный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«Покоя нет, уюта нет»: образ страшного мира» в лирике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  <w:bCs/>
              </w:rPr>
              <w:t>Выразительное чтение или чтение наизусть;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«Русь моя, жизнь моя…»: образ Родины в лирике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  <w:bCs/>
              </w:rPr>
              <w:t>Выразительное чтение и анализ стихотворений;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Поэма «Двенадцать»: «благословение революции или сомнение в ней?»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Индивидуальное сообщение; комментированное чтение текста поэмы;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и конкретно-реалистическое в поэме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73EA7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Комментированное чтение;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«Словесным опален огнем…»: творчество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Н.А.Клюева</w:t>
            </w:r>
            <w:proofErr w:type="spellEnd"/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D36D53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Выразительное чтение и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 Жизнь. Творчество. Эпоха.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 Лекция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36D53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Конспект лекции; написание и обсуждение мини-сочинений.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в стихотворениях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36D53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Выразительное чтение ( чтение наизусть ) и анализ стихотворений; ответы на вопросы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темы Родины в творчестве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открытия нового знания. Урок </w:t>
            </w: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36D53">
              <w:rPr>
                <w:rFonts w:ascii="Times New Roman" w:hAnsi="Times New Roman" w:cs="Times New Roman"/>
                <w:lang w:val="en-US"/>
              </w:rPr>
              <w:lastRenderedPageBreak/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 xml:space="preserve">Выразительное чтение ( чтение наизусть) и сравнительный анализ </w:t>
            </w:r>
            <w:r w:rsidRPr="003F1DC4">
              <w:rPr>
                <w:rFonts w:ascii="Times New Roman" w:hAnsi="Times New Roman" w:cs="Times New Roman"/>
              </w:rPr>
              <w:lastRenderedPageBreak/>
              <w:t>стихотворений; ответы на вопросы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Тема быстротечности человеческого бытия в лирике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36D53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  <w:bCs/>
              </w:rPr>
              <w:t>Выразительное чтение ( чтение наизусть) и анализ стихотворений; ответы на вопросы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«Гори звезда моя, не падай…»: тема любви в творчестве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36D53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Индивидуальное сообщение об адресатах любовной лирики Есенина. Самостоятельный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</w:t>
            </w:r>
          </w:p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97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119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лирике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 Самостоятельный анализ лирического стихотворения.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рефлексии.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Письменный анализ лирического стихотворения.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Что это было: «молодость мира» или «окаянные дни»? ( Интегрированный урок истории и литературы) 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Проблемный урок.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Ответы на вопросы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«Я хочу Интернационала добрых людей…»: жизнь и смерть человека в сборнике рассказов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И.Бабеля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 «Конармия»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Беседа.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Комментированное чтение;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«Я сам расскажу о времени и о себе»: жизнь и творчество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Лекция.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D36D53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Конспект лекции учителя; обсуждение коллажей и сборников избранных стихотворений Маяковского.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Дух бунтарства и эпатажа в поэзии раннего Маяковского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D36D53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Индивидуальные сообщения о жизни и творчестве Маяковского; выразительное чтение ( чтение наизусть ) и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«Четыре крика четырёх частей»: своеобразие жанра и композиции поэмы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 «Облако в штанах»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3D587D" w:rsidRDefault="005C3BEF" w:rsidP="00483C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87D">
              <w:rPr>
                <w:rFonts w:ascii="Times New Roman" w:hAnsi="Times New Roman" w:cs="Times New Roman"/>
                <w:bCs/>
                <w:sz w:val="20"/>
                <w:szCs w:val="20"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D36D53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Выразительное чтение, анализ; комментированное чтение.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Пафос революционного переустройства мира в лирике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1F7A7A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D36D53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Выразительное чтение или чтение наизусть стихотворений; ответы на вопросы проблемного характера.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«Я хочу быть  понят моей страной…»: тема поэта и поэзии в стихотворениях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1F7A7A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Беседа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D36D53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Сравнительный анализ; ответы на вопросы проблемного характера.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97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. Анализ лирического стихотворения. ( Выполнение заданий С3-С4 ЕГЭ по литературе.)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рефлексии.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 xml:space="preserve">Письменные ответы на вопросы к анализу одного из не изученных раннее лирических стихотворений </w:t>
            </w:r>
            <w:proofErr w:type="spellStart"/>
            <w:r w:rsidRPr="003F1DC4">
              <w:rPr>
                <w:rFonts w:ascii="Times New Roman" w:hAnsi="Times New Roman" w:cs="Times New Roman"/>
              </w:rPr>
              <w:t>В.Маяковского</w:t>
            </w:r>
            <w:proofErr w:type="spellEnd"/>
            <w:r w:rsidRPr="003F1D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«Мы рождены, чтоб сказку сделать былью» (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П.Герман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): обзор литературы 30-х гг. ХХ века.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B411E5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Лекция.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Работа со словарём, запись лекции учителя; составление учащимися синхронной историко-культурной таблицы.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«Рукописи не горят»: Мастер и его «закатный роман».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8F28D8">
              <w:rPr>
                <w:rFonts w:ascii="Times New Roman" w:hAnsi="Times New Roman" w:cs="Times New Roman"/>
                <w:bCs/>
              </w:rPr>
              <w:t>Урок открытия нового знания. Лекция.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Составление конспекта или тезисного плана лекции учителя; индивидуальные сообщения.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Образ Москвы в романе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: урок  в форме заочной экскурсии.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0C489A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Экскурсия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3F1DC4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3F1DC4">
              <w:rPr>
                <w:rFonts w:ascii="Times New Roman" w:hAnsi="Times New Roman" w:cs="Times New Roman"/>
              </w:rPr>
              <w:t xml:space="preserve"> заочной экскурсии, выступление экскурсоводов.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</w:p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«Они спорили о чем-то очень сложном и важном, причём ни один из них не мог победить другого:»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Иешуа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 и Понтий Пилат.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563F3A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Комментированное чтение; сравнительный анализ; ответы на проблемные вопросы.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«Он не заслужил света, он заслужил покой»: проблема творческой свободы на страницах романа «Мастер и Маргарита»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303947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Выборочный пересказ; комментированное чтение; ответы на проблемные вопросы.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«Настоящая, верная, вечная любовь» в произведении М.А.  Булгакова. 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303947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  <w:bCs/>
              </w:rPr>
              <w:t>Комментированное чтение, сравнительный анализ текста «Мастера и Маргариты» и киноверсий романа.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</w:p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97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Письменный ответ на вопрос проблемного характера по роману  </w:t>
            </w:r>
            <w:proofErr w:type="spellStart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М.Булгакова</w:t>
            </w:r>
            <w:proofErr w:type="spellEnd"/>
            <w:r w:rsidRPr="0061197F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рефлексии.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Текст письменного ответа на проблемный вопрос.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Образ Единого государства в романе Е.И.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ятина «М</w:t>
            </w: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760DCB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F9762B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Выборочный пересказ; комментированное чтение; ответы на проблемные вопросы.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92" w:type="dxa"/>
          </w:tcPr>
          <w:p w:rsidR="005C3BEF" w:rsidRPr="0061197F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F">
              <w:rPr>
                <w:rFonts w:ascii="Times New Roman" w:hAnsi="Times New Roman" w:cs="Times New Roman"/>
                <w:sz w:val="24"/>
                <w:szCs w:val="24"/>
              </w:rPr>
              <w:t>Ситуация «испытания любовью» в романе-антиутопии Е.И. Замятина «Мы»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760DCB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F9762B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Выборочный пересказ; комментированное чтение; ответы на проблемные вопросы.</w:t>
            </w:r>
          </w:p>
        </w:tc>
        <w:tc>
          <w:tcPr>
            <w:tcW w:w="1844" w:type="dxa"/>
            <w:gridSpan w:val="2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DC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3F1DC4"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Дж.Оруэлл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 «Скотский уголок»: </w:t>
            </w:r>
            <w:r w:rsidRPr="003F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сатирическая притча или ещё один вариант антиутопии?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61197F">
              <w:rPr>
                <w:rFonts w:ascii="Times New Roman" w:hAnsi="Times New Roman" w:cs="Times New Roman"/>
                <w:bCs/>
              </w:rPr>
              <w:t xml:space="preserve">Урок открытия </w:t>
            </w:r>
            <w:r w:rsidRPr="0061197F">
              <w:rPr>
                <w:rFonts w:ascii="Times New Roman" w:hAnsi="Times New Roman" w:cs="Times New Roman"/>
                <w:bCs/>
              </w:rPr>
              <w:lastRenderedPageBreak/>
              <w:t>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lastRenderedPageBreak/>
              <w:t xml:space="preserve">Устное словесное рисование; </w:t>
            </w:r>
            <w:r w:rsidRPr="003F1DC4">
              <w:rPr>
                <w:rFonts w:ascii="Times New Roman" w:hAnsi="Times New Roman" w:cs="Times New Roman"/>
              </w:rPr>
              <w:lastRenderedPageBreak/>
              <w:t>ответы на репродуктивные и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Сомнения бедного Макара ( По рассказу 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61197F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Составление конспекта или тезисного плана лекции учителя; комментированное чтение; ответы на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« Я научила женщин говорить…»: лирика Анны Ахматовой.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61197F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Составление конспекта или тезисного плана лекции учителя; выразительное чтение или чтение наизусть; сравнительный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«Наше священное ремесло существует тысячи лет…»: процесс художественного творчества как тема ахматовской поэзии.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7C5F22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Выразительное чтение или чтение наизусть; сравнительный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«Я была тогда с моим народом…»: тема личной и исторической памяти в поэме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Ахматовой  «Реквием».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7C5F22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Индивидуальное сообщения учащихся; комментированное чтение.</w:t>
            </w:r>
          </w:p>
        </w:tc>
        <w:tc>
          <w:tcPr>
            <w:tcW w:w="1417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81">
              <w:rPr>
                <w:rFonts w:ascii="Times New Roman" w:hAnsi="Times New Roman" w:cs="Times New Roman"/>
                <w:sz w:val="20"/>
                <w:szCs w:val="20"/>
              </w:rPr>
              <w:t>Выполнение заданий С3-С4 ЕГЭ по литературе</w:t>
            </w: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DC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F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лирического стихотворения.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рефлексии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Письменный ответ на вопрос.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«И море, и Гомер – всё движется любовью»: жизнь и судьба О.Э. Мандельштам.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636E93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Составление конспекта или тезисного плана лекции учителя; устное словесное рисование;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«Попробуйте меня от веска оторвать, - ручаюсь вам – себе свернёте шею»: образ эпохи в стихотворениях 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О.Э.Мандельштама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636E93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Выразительное чтение или чтение наизусть стихотворений; сравнительный анализ стихотворений одного автора.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«Сгоревшая жутко и страшно Российского неба звезда» (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): жизнь и творчество 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636E93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Инсценировка.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557CA2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  <w:bCs/>
              </w:rPr>
              <w:t>Литературно-музыкальная композиция, самостоятельно составленная учащимися.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«Моим стихам, как драгоценным винам, настанет свой черед»: тема поэта и поэзии в лирике 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1F180E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557CA2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  <w:bCs/>
              </w:rPr>
              <w:t>Выразительное чтение ( чтение наизусть ) и анализ стихотворений;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«Я в грудь тебя целую, Московская </w:t>
            </w:r>
            <w:r w:rsidRPr="003F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земля»: тема Родины в лирике 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1F180E">
              <w:rPr>
                <w:rFonts w:ascii="Times New Roman" w:hAnsi="Times New Roman" w:cs="Times New Roman"/>
                <w:bCs/>
              </w:rPr>
              <w:t xml:space="preserve">Урок открытия </w:t>
            </w:r>
            <w:r w:rsidRPr="001F180E">
              <w:rPr>
                <w:rFonts w:ascii="Times New Roman" w:hAnsi="Times New Roman" w:cs="Times New Roman"/>
                <w:bCs/>
              </w:rPr>
              <w:lastRenderedPageBreak/>
              <w:t>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557CA2">
              <w:rPr>
                <w:rFonts w:ascii="Times New Roman" w:hAnsi="Times New Roman" w:cs="Times New Roman"/>
                <w:lang w:val="en-US"/>
              </w:rPr>
              <w:lastRenderedPageBreak/>
              <w:t>vidiouroki.net</w:t>
            </w:r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  <w:bCs/>
              </w:rPr>
              <w:t xml:space="preserve">Выразительное чтение ( чтение </w:t>
            </w:r>
            <w:r w:rsidRPr="003F1DC4">
              <w:rPr>
                <w:rFonts w:ascii="Times New Roman" w:hAnsi="Times New Roman" w:cs="Times New Roman"/>
                <w:bCs/>
              </w:rPr>
              <w:lastRenderedPageBreak/>
              <w:t>наизусть ) и сравнительный анализ стихотворений;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Жизнь и судьба 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1F180E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Заочная экскурсия.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3F1DC4">
              <w:rPr>
                <w:rFonts w:ascii="Times New Roman" w:hAnsi="Times New Roman" w:cs="Times New Roman"/>
              </w:rPr>
              <w:t>Видеопрезентация</w:t>
            </w:r>
            <w:proofErr w:type="spellEnd"/>
            <w:r w:rsidRPr="003F1DC4">
              <w:rPr>
                <w:rFonts w:ascii="Times New Roman" w:hAnsi="Times New Roman" w:cs="Times New Roman"/>
              </w:rPr>
              <w:t xml:space="preserve"> заочной экскурсии, выступление экскурсоводов.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быта и нравов донского казачества в романе-эпопее 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1F180E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Выборочный пересказ; ответы на вопросы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Женский образы в романе </w:t>
            </w:r>
            <w:proofErr w:type="spellStart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  <w:r w:rsidRPr="003F1DC4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574150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Краткий пересказ; ответы на вопросы проблемного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</w:t>
            </w:r>
          </w:p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DC4">
              <w:rPr>
                <w:rFonts w:ascii="Times New Roman" w:hAnsi="Times New Roman" w:cs="Times New Roman"/>
                <w:sz w:val="24"/>
                <w:szCs w:val="24"/>
              </w:rPr>
              <w:t>«Целостный человек в трагически разорванном времени»: судьба Григория Мелехова.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574150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</w:rPr>
            </w:pPr>
            <w:r w:rsidRPr="003F1DC4">
              <w:rPr>
                <w:rFonts w:ascii="Times New Roman" w:hAnsi="Times New Roman" w:cs="Times New Roman"/>
              </w:rPr>
              <w:t>Краткий пересказ, анализ отдельных эпизодов; ответы на вопросы проблемного характера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81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Анализ фрагмента эпического произведения.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рефлексии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 w:rsidRPr="00C37B81">
              <w:rPr>
                <w:rFonts w:ascii="Times New Roman" w:hAnsi="Times New Roman" w:cs="Times New Roman"/>
              </w:rPr>
              <w:t>Письменные ответы на вопросы к анализу одного из эпизодов романа-эпопеи.</w:t>
            </w:r>
          </w:p>
        </w:tc>
        <w:tc>
          <w:tcPr>
            <w:tcW w:w="1417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81">
              <w:rPr>
                <w:rFonts w:ascii="Times New Roman" w:hAnsi="Times New Roman" w:cs="Times New Roman"/>
                <w:sz w:val="20"/>
                <w:szCs w:val="20"/>
              </w:rPr>
              <w:t>Выполнение задания С1-С2 ЕГЭ по литературе</w:t>
            </w: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подвиг русской литературы в годы Великой Отечественной войны. ( обзор)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C37B81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Лекция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лекции учителя; синхронная историко-культурная таблица.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литература о войне и традиции русской классики: анализ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В.Кондратьева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«Сашка»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DF338C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Урок-семинар.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семинара.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</w:p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1950-90г.г.: основные темы, идеи и образы (обзор)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DF338C">
              <w:rPr>
                <w:rFonts w:ascii="Times New Roman" w:hAnsi="Times New Roman" w:cs="Times New Roman"/>
                <w:bCs/>
              </w:rPr>
              <w:t>Урок открытия нового знания. Лекция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лекции учителя.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жил, я был – за всё на свете я отвечаю головой»: тема памяти в лирике А.Т. Твардовского.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DF338C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557CA2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 о творчестве и судьбе А.Т. Твардовского; самостоятельный целостный анализ лирического стихотворения.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заветы А.Т. Твардовского.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7066C9">
              <w:rPr>
                <w:rFonts w:ascii="Times New Roman" w:hAnsi="Times New Roman" w:cs="Times New Roman"/>
                <w:bCs/>
              </w:rPr>
              <w:t xml:space="preserve">Урок открытия нового знания. Урок смешанного </w:t>
            </w:r>
            <w:r w:rsidRPr="007066C9">
              <w:rPr>
                <w:rFonts w:ascii="Times New Roman" w:hAnsi="Times New Roman" w:cs="Times New Roman"/>
                <w:bCs/>
              </w:rPr>
              <w:lastRenderedPageBreak/>
              <w:t>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557CA2">
              <w:rPr>
                <w:rFonts w:ascii="Times New Roman" w:hAnsi="Times New Roman" w:cs="Times New Roman"/>
                <w:lang w:val="en-US"/>
              </w:rPr>
              <w:lastRenderedPageBreak/>
              <w:t>vidiouroki.net</w:t>
            </w:r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или чтение наизусть; сравнительный анализ;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Стихия жизни и стихия творчества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7066C9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Тезисный план лекции; выразительное чтение или чтение наизусть; сравнительный анализ;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Юрия Живаго как отражение времени.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7066C9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сообщение; комментированное чтение; ответы на вопросы проблемного характера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горела на столе, свеча горела…»: цикл «Стихотворения Юрия Живаго»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7066C9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Выборочной пересказ, анализ отдельных эпизодов;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«Мастерство человечьих воскрешений» в произведении А.И. Солженицына «Архипелаг ГУЛАГ»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7066C9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Урок-презентация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557CA2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литературного монтажа.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Житие одного «зека» и история всей страны: изображение русского национального характера в повести А.И. Солженицына «Один день Ивана Денисовича»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507A33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557CA2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пересказ; анализ отдельных эпизодов;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«Тоска по настоящей правде» в книге В.Т. Шаламова «Колымские рассказы»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AD5E5E">
              <w:rPr>
                <w:rFonts w:ascii="Times New Roman" w:hAnsi="Times New Roman" w:cs="Times New Roman"/>
                <w:bCs/>
              </w:rPr>
              <w:t>Урок открытия нового знания. Лекция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557CA2">
              <w:rPr>
                <w:rFonts w:ascii="Times New Roman" w:hAnsi="Times New Roman" w:cs="Times New Roman"/>
                <w:lang w:val="en-US"/>
              </w:rPr>
              <w:t>vidiouroki.net</w:t>
            </w:r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лекции учителя о творческой биографии </w:t>
            </w:r>
            <w:proofErr w:type="spellStart"/>
            <w:r>
              <w:rPr>
                <w:rFonts w:ascii="Times New Roman" w:hAnsi="Times New Roman" w:cs="Times New Roman"/>
              </w:rPr>
              <w:t>В.Шаламова</w:t>
            </w:r>
            <w:proofErr w:type="spellEnd"/>
            <w:r>
              <w:rPr>
                <w:rFonts w:ascii="Times New Roman" w:hAnsi="Times New Roman" w:cs="Times New Roman"/>
              </w:rPr>
              <w:t>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конца, до тихого креста, пусть душа останется чиста...»: основные мотивы лирики Н.М. Рубцова.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AD5E5E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 w:rsidRPr="00AD5E5E">
              <w:rPr>
                <w:rFonts w:ascii="Times New Roman" w:hAnsi="Times New Roman" w:cs="Times New Roman"/>
                <w:bCs/>
              </w:rPr>
              <w:t>Тезисный план слова учителя о жизни и судьбе Н.М.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E5E">
              <w:rPr>
                <w:rFonts w:ascii="Times New Roman" w:hAnsi="Times New Roman" w:cs="Times New Roman"/>
                <w:bCs/>
              </w:rPr>
              <w:t>Рубцова; выразительное чтение; сравнительный анализ.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«Нравственность есть Правда»: в творческой мастерской актёра и режиссера В.М. Шукшина.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993D9B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Тезисный план слова учителя о жизни и творчества В. Шукшина;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природы» и «экология души» в повести В. Распутина «Прощание с Матёрой». 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Урок-семинар.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t>easyen</w:t>
            </w:r>
            <w:proofErr w:type="spellEnd"/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семинара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A9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CC5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Единение человека и природы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Э.Хемингуэя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«Старик и море».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C75EED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Урок-презентация.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557CA2">
              <w:rPr>
                <w:rFonts w:ascii="Times New Roman" w:hAnsi="Times New Roman" w:cs="Times New Roman"/>
                <w:lang w:val="en-US"/>
              </w:rPr>
              <w:lastRenderedPageBreak/>
              <w:t>easyen</w:t>
            </w:r>
            <w:proofErr w:type="spellEnd"/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сообщения             ( презентации) о жизни и </w:t>
            </w:r>
            <w:r>
              <w:rPr>
                <w:rFonts w:ascii="Times New Roman" w:hAnsi="Times New Roman" w:cs="Times New Roman"/>
              </w:rPr>
              <w:lastRenderedPageBreak/>
              <w:t>творчестве</w:t>
            </w:r>
            <w:r w:rsidRPr="00CC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1A9">
              <w:rPr>
                <w:rFonts w:ascii="Times New Roman" w:hAnsi="Times New Roman" w:cs="Times New Roman"/>
              </w:rPr>
              <w:t>Э.Хемингуэя</w:t>
            </w:r>
            <w:proofErr w:type="spellEnd"/>
            <w:r>
              <w:rPr>
                <w:rFonts w:ascii="Times New Roman" w:hAnsi="Times New Roman" w:cs="Times New Roman"/>
              </w:rPr>
              <w:t>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«Герой времени» в пьесе А. Вампилова «Утиная охота»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210F5E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C37B81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анализ; ответы на проблемные вопросы.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</w:t>
            </w:r>
          </w:p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92" w:type="dxa"/>
          </w:tcPr>
          <w:p w:rsidR="005C3BEF" w:rsidRPr="0095497D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конца ХХ – начала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( обзор )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95497D">
              <w:rPr>
                <w:rFonts w:ascii="Times New Roman" w:hAnsi="Times New Roman" w:cs="Times New Roman"/>
                <w:bCs/>
              </w:rPr>
              <w:t>Урок открытия нового знания</w:t>
            </w:r>
            <w:r>
              <w:rPr>
                <w:rFonts w:ascii="Times New Roman" w:hAnsi="Times New Roman" w:cs="Times New Roman"/>
                <w:bCs/>
              </w:rPr>
              <w:t>. Лекция.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807648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лекции учителя.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 русского постмодернизма 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46618A">
              <w:rPr>
                <w:rFonts w:ascii="Times New Roman" w:hAnsi="Times New Roman" w:cs="Times New Roman"/>
                <w:bCs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bCs/>
              </w:rPr>
              <w:t xml:space="preserve"> Урок-исследование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807648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интерпретации произведений современной постмодернистской литературы.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русской классической поэзии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46618A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807648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сообщения ( презентации) о жизни и творчестве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И.Бродского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Выразительное чтение и самостоятельная интерпретация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«Возьмёмся за руки, друзья, чтоб не пропасть поодиночке»: поэзия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Б.Окуджавы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46618A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proofErr w:type="spellStart"/>
            <w:r w:rsidRPr="00D477C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3546" w:type="dxa"/>
          </w:tcPr>
          <w:p w:rsidR="005C3BEF" w:rsidRPr="00807648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сообщения ( презентации) о своеобразии жанра авторской песни. Выразительное чтение и самостоятельный анализ стихотворений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Б.Окуджавы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 нашего времени в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«Пиночет»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46618A">
              <w:rPr>
                <w:rFonts w:ascii="Times New Roman" w:hAnsi="Times New Roman" w:cs="Times New Roman"/>
                <w:bCs/>
              </w:rPr>
              <w:t>Урок открытия нового знания. Урок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46618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диспут.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D477C3"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807648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 проблемного  характера.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2" w:type="dxa"/>
          </w:tcPr>
          <w:p w:rsidR="005C3BEF" w:rsidRPr="003F1DC4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народов России. 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 w:rsidRPr="0046618A">
              <w:rPr>
                <w:rFonts w:ascii="Times New Roman" w:hAnsi="Times New Roman" w:cs="Times New Roman"/>
                <w:bCs/>
              </w:rPr>
              <w:t>Урок открытия нового знания. Урок смешанного типа.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D477C3"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807648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и анализ стихотворений.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  <w:tr w:rsidR="005C3BEF" w:rsidRPr="0059014E" w:rsidTr="00483C50">
        <w:trPr>
          <w:gridAfter w:val="1"/>
          <w:wAfter w:w="427" w:type="dxa"/>
        </w:trPr>
        <w:tc>
          <w:tcPr>
            <w:tcW w:w="703" w:type="dxa"/>
          </w:tcPr>
          <w:p w:rsidR="005C3BEF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</w:t>
            </w:r>
          </w:p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92" w:type="dxa"/>
          </w:tcPr>
          <w:p w:rsidR="005C3BEF" w:rsidRPr="0046618A" w:rsidRDefault="005C3BEF" w:rsidP="0048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по произведениям русской литературы ХХ – начала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вв.. Защита проектов.</w:t>
            </w:r>
          </w:p>
        </w:tc>
        <w:tc>
          <w:tcPr>
            <w:tcW w:w="994" w:type="dxa"/>
          </w:tcPr>
          <w:p w:rsidR="005C3BEF" w:rsidRDefault="005C3BEF" w:rsidP="00483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систематизации знаний. Конференция.</w:t>
            </w:r>
          </w:p>
        </w:tc>
        <w:tc>
          <w:tcPr>
            <w:tcW w:w="1702" w:type="dxa"/>
          </w:tcPr>
          <w:p w:rsidR="005C3BEF" w:rsidRPr="005A7D10" w:rsidRDefault="005C3BEF" w:rsidP="00483C50">
            <w:pPr>
              <w:rPr>
                <w:rFonts w:ascii="Times New Roman" w:hAnsi="Times New Roman" w:cs="Times New Roman"/>
              </w:rPr>
            </w:pPr>
            <w:r w:rsidRPr="00D477C3">
              <w:rPr>
                <w:rFonts w:ascii="Times New Roman" w:hAnsi="Times New Roman" w:cs="Times New Roman"/>
              </w:rPr>
              <w:t>Презентация МО</w:t>
            </w:r>
          </w:p>
        </w:tc>
        <w:tc>
          <w:tcPr>
            <w:tcW w:w="3546" w:type="dxa"/>
          </w:tcPr>
          <w:p w:rsidR="005C3BEF" w:rsidRPr="00807648" w:rsidRDefault="005C3BEF" w:rsidP="0048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проекты.</w:t>
            </w:r>
          </w:p>
        </w:tc>
        <w:tc>
          <w:tcPr>
            <w:tcW w:w="1417" w:type="dxa"/>
          </w:tcPr>
          <w:p w:rsidR="005C3BEF" w:rsidRPr="0059014E" w:rsidRDefault="005C3BEF" w:rsidP="00483C50">
            <w:pPr>
              <w:rPr>
                <w:rFonts w:ascii="Times New Roman" w:hAnsi="Times New Roman" w:cs="Times New Roman"/>
              </w:rPr>
            </w:pPr>
          </w:p>
        </w:tc>
      </w:tr>
    </w:tbl>
    <w:p w:rsidR="00A10B9A" w:rsidRPr="00A10B9A" w:rsidRDefault="00A10B9A" w:rsidP="00A10B9A">
      <w:pPr>
        <w:spacing w:after="0" w:line="240" w:lineRule="auto"/>
        <w:ind w:left="36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sectPr w:rsidR="00A10B9A" w:rsidRPr="00A10B9A" w:rsidSect="00A1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77" w:hanging="360"/>
      </w:pPr>
      <w:rPr>
        <w:rFonts w:ascii="Arial" w:hAnsi="Arial" w:cs="Arial"/>
      </w:rPr>
    </w:lvl>
  </w:abstractNum>
  <w:abstractNum w:abstractNumId="3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4804C90"/>
    <w:multiLevelType w:val="hybridMultilevel"/>
    <w:tmpl w:val="FC864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B4A93"/>
    <w:multiLevelType w:val="hybridMultilevel"/>
    <w:tmpl w:val="B1F45A16"/>
    <w:lvl w:ilvl="0" w:tplc="9C260A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6D28C7"/>
    <w:multiLevelType w:val="hybridMultilevel"/>
    <w:tmpl w:val="0478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3AD0"/>
    <w:multiLevelType w:val="hybridMultilevel"/>
    <w:tmpl w:val="DCCC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2370B2"/>
    <w:multiLevelType w:val="hybridMultilevel"/>
    <w:tmpl w:val="797E6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4B7FEE"/>
    <w:multiLevelType w:val="hybridMultilevel"/>
    <w:tmpl w:val="3B1AAB08"/>
    <w:lvl w:ilvl="0" w:tplc="4180585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75B394F"/>
    <w:multiLevelType w:val="hybridMultilevel"/>
    <w:tmpl w:val="2AEA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A3B70"/>
    <w:multiLevelType w:val="hybridMultilevel"/>
    <w:tmpl w:val="EBB2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CA"/>
    <w:rsid w:val="002626CA"/>
    <w:rsid w:val="005C3BEF"/>
    <w:rsid w:val="007A0ED8"/>
    <w:rsid w:val="00802AE2"/>
    <w:rsid w:val="00A03EFB"/>
    <w:rsid w:val="00A10B9A"/>
    <w:rsid w:val="00A12682"/>
    <w:rsid w:val="00A258E9"/>
    <w:rsid w:val="00A919EA"/>
    <w:rsid w:val="00F315CD"/>
    <w:rsid w:val="00FC1EC7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0ED8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25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2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F6D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C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BEF"/>
  </w:style>
  <w:style w:type="paragraph" w:styleId="aa">
    <w:name w:val="footer"/>
    <w:basedOn w:val="a"/>
    <w:link w:val="ab"/>
    <w:uiPriority w:val="99"/>
    <w:unhideWhenUsed/>
    <w:rsid w:val="005C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0ED8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258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2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F6D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C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BEF"/>
  </w:style>
  <w:style w:type="paragraph" w:styleId="aa">
    <w:name w:val="footer"/>
    <w:basedOn w:val="a"/>
    <w:link w:val="ab"/>
    <w:uiPriority w:val="99"/>
    <w:unhideWhenUsed/>
    <w:rsid w:val="005C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4CE1-2D37-4267-8824-9833BD75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9233</Words>
  <Characters>52633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secr</cp:lastModifiedBy>
  <cp:revision>11</cp:revision>
  <cp:lastPrinted>2016-10-06T11:11:00Z</cp:lastPrinted>
  <dcterms:created xsi:type="dcterms:W3CDTF">2016-10-06T10:57:00Z</dcterms:created>
  <dcterms:modified xsi:type="dcterms:W3CDTF">2017-07-21T03:35:00Z</dcterms:modified>
</cp:coreProperties>
</file>